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F0C93" w14:textId="58EB5994" w:rsidR="003D7DBC" w:rsidRDefault="00327077" w:rsidP="00511453">
      <w:pPr>
        <w:pStyle w:val="Titre1"/>
        <w:spacing w:before="0"/>
        <w:ind w:left="0" w:firstLine="0"/>
      </w:pPr>
      <w:bookmarkStart w:id="0" w:name="_Toc224291500"/>
      <w:r>
        <w:t>Annexe</w:t>
      </w:r>
      <w:bookmarkEnd w:id="0"/>
      <w:r w:rsidR="001A360F">
        <w:t> </w:t>
      </w:r>
      <w:r w:rsidR="003D7DBC">
        <w:t>I</w:t>
      </w:r>
      <w:r w:rsidR="00D254AD">
        <w:t>I</w:t>
      </w:r>
      <w:r w:rsidR="00511453">
        <w:t>I</w:t>
      </w:r>
      <w:r w:rsidR="003D7DBC">
        <w:t xml:space="preserve"> : </w:t>
      </w:r>
      <w:r w:rsidR="00511453">
        <w:tab/>
      </w:r>
      <w:r w:rsidR="00D254AD">
        <w:t>Formulaire d’allégation de manquement à la conduite responsable en recherche</w:t>
      </w:r>
    </w:p>
    <w:p w14:paraId="10E8ABDA" w14:textId="2BAE9731" w:rsidR="0018496A" w:rsidRDefault="00D254AD" w:rsidP="00BA1A7D">
      <w:pPr>
        <w:jc w:val="both"/>
      </w:pPr>
      <w:r w:rsidRPr="00D254AD">
        <w:t xml:space="preserve">Toute personne qui a connaissance de faits susceptibles de constituer un manquement au sens de la </w:t>
      </w:r>
      <w:hyperlink r:id="rId8" w:history="1">
        <w:r w:rsidRPr="00D254AD">
          <w:rPr>
            <w:rStyle w:val="Hyperlien"/>
            <w:i/>
            <w:iCs/>
          </w:rPr>
          <w:t>Politique de conduite responsable en recherche</w:t>
        </w:r>
      </w:hyperlink>
      <w:r w:rsidRPr="00D254AD">
        <w:t>, peut déposer, sous le sceau de la confidentialité, une allégation auprès du Secrétaire général de l’ENAP. La personne qui dépose une allégation doit dûment remplir le formulaire ci-dessous, car toute allégation doit être écrite, supportée par des faits, datée et signée. Elle s’engage à ne divulguer aucune information concernant la présente allégation et reconnaît que l’issue de l’analyse quant à la recevabilité de l’allégation et, s’il y a lieu, du processus d’examen est sous la responsabilité de l’ENAP.</w:t>
      </w:r>
    </w:p>
    <w:p w14:paraId="3831B5BD" w14:textId="36D1A505" w:rsidR="003D7DBC" w:rsidRPr="003D7DBC" w:rsidRDefault="0018496A" w:rsidP="003D7DBC">
      <w:pPr>
        <w:pStyle w:val="Titre1"/>
      </w:pPr>
      <w:r>
        <w:t>1</w:t>
      </w:r>
      <w:r w:rsidR="003D7DBC">
        <w:t>.</w:t>
      </w:r>
      <w:r w:rsidR="003D7DBC">
        <w:tab/>
      </w:r>
      <w:r w:rsidRPr="0018496A">
        <w:t xml:space="preserve">Identification de la personne </w:t>
      </w:r>
      <w:r w:rsidR="00D254AD">
        <w:t>visée par l’allégation</w:t>
      </w:r>
    </w:p>
    <w:tbl>
      <w:tblPr>
        <w:tblW w:w="91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72"/>
        <w:gridCol w:w="4590"/>
      </w:tblGrid>
      <w:tr w:rsidR="003D7DBC" w:rsidRPr="003D7DBC" w14:paraId="6DEE7176" w14:textId="77777777" w:rsidTr="00011570">
        <w:trPr>
          <w:trHeight w:val="217"/>
        </w:trPr>
        <w:tc>
          <w:tcPr>
            <w:tcW w:w="9180" w:type="dxa"/>
            <w:gridSpan w:val="3"/>
            <w:shd w:val="clear" w:color="auto" w:fill="D9D9D9" w:themeFill="background1" w:themeFillShade="D9"/>
          </w:tcPr>
          <w:p w14:paraId="70B86B04" w14:textId="5661BCDD" w:rsidR="003D7DBC" w:rsidRPr="003D7DBC" w:rsidRDefault="0018496A" w:rsidP="003D7DBC">
            <w:pPr>
              <w:pStyle w:val="Titretableau"/>
            </w:pPr>
            <w:r>
              <w:t>1</w:t>
            </w:r>
            <w:r w:rsidR="003D7DBC" w:rsidRPr="003D7DBC">
              <w:t>.1</w:t>
            </w:r>
            <w:r w:rsidR="003D7DBC" w:rsidRPr="003D7DBC">
              <w:tab/>
              <w:t>Identification</w:t>
            </w:r>
          </w:p>
        </w:tc>
      </w:tr>
      <w:tr w:rsidR="003D7DBC" w:rsidRPr="003D7DBC" w14:paraId="32DE818F" w14:textId="77777777" w:rsidTr="00BF33B7">
        <w:trPr>
          <w:trHeight w:val="567"/>
        </w:trPr>
        <w:tc>
          <w:tcPr>
            <w:tcW w:w="4590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022B9778" w14:textId="0713813E" w:rsidR="003D7DBC" w:rsidRPr="003D7DBC" w:rsidRDefault="003D7DBC" w:rsidP="003D7DBC">
            <w:pPr>
              <w:pStyle w:val="Textetableau"/>
              <w:jc w:val="center"/>
            </w:pPr>
          </w:p>
        </w:tc>
        <w:tc>
          <w:tcPr>
            <w:tcW w:w="459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09302C8" w14:textId="45023EAF" w:rsidR="003D7DBC" w:rsidRPr="003D7DBC" w:rsidRDefault="003D7DBC" w:rsidP="003D7DBC">
            <w:pPr>
              <w:pStyle w:val="Textetableau"/>
              <w:jc w:val="center"/>
            </w:pPr>
          </w:p>
        </w:tc>
      </w:tr>
      <w:tr w:rsidR="003D7DBC" w:rsidRPr="003D7DBC" w14:paraId="1D307CB1" w14:textId="77777777" w:rsidTr="00BF33B7">
        <w:trPr>
          <w:trHeight w:val="221"/>
        </w:trPr>
        <w:tc>
          <w:tcPr>
            <w:tcW w:w="4590" w:type="dxa"/>
            <w:gridSpan w:val="2"/>
            <w:tcBorders>
              <w:top w:val="single" w:sz="4" w:space="0" w:color="BFBFBF" w:themeColor="background1" w:themeShade="BF"/>
            </w:tcBorders>
          </w:tcPr>
          <w:p w14:paraId="6D2F2744" w14:textId="68096F27" w:rsidR="003D7DBC" w:rsidRPr="00BF33B7" w:rsidRDefault="003D7DBC" w:rsidP="00011570">
            <w:pPr>
              <w:pStyle w:val="Indicationtableau"/>
              <w:rPr>
                <w:sz w:val="14"/>
                <w:szCs w:val="14"/>
              </w:rPr>
            </w:pPr>
            <w:r w:rsidRPr="00BF33B7">
              <w:rPr>
                <w:sz w:val="14"/>
                <w:szCs w:val="14"/>
              </w:rPr>
              <w:t>Prénom</w:t>
            </w:r>
          </w:p>
        </w:tc>
        <w:tc>
          <w:tcPr>
            <w:tcW w:w="4590" w:type="dxa"/>
            <w:tcBorders>
              <w:top w:val="single" w:sz="4" w:space="0" w:color="BFBFBF" w:themeColor="background1" w:themeShade="BF"/>
            </w:tcBorders>
          </w:tcPr>
          <w:p w14:paraId="4C95782F" w14:textId="347B6BE4" w:rsidR="003D7DBC" w:rsidRPr="00BF33B7" w:rsidRDefault="003D7DBC" w:rsidP="003D7DBC">
            <w:pPr>
              <w:pStyle w:val="Textetableau"/>
              <w:spacing w:before="0" w:after="0"/>
              <w:jc w:val="center"/>
              <w:rPr>
                <w:sz w:val="14"/>
                <w:szCs w:val="14"/>
              </w:rPr>
            </w:pPr>
            <w:r w:rsidRPr="00BF33B7">
              <w:rPr>
                <w:sz w:val="14"/>
                <w:szCs w:val="14"/>
              </w:rPr>
              <w:t>Nom</w:t>
            </w:r>
          </w:p>
        </w:tc>
      </w:tr>
      <w:tr w:rsidR="003D7DBC" w:rsidRPr="003D7DBC" w14:paraId="70D53E64" w14:textId="77777777" w:rsidTr="00011570">
        <w:trPr>
          <w:trHeight w:val="97"/>
        </w:trPr>
        <w:tc>
          <w:tcPr>
            <w:tcW w:w="9180" w:type="dxa"/>
            <w:gridSpan w:val="3"/>
            <w:shd w:val="clear" w:color="auto" w:fill="E7E6E6"/>
          </w:tcPr>
          <w:p w14:paraId="4E3C0D40" w14:textId="5CA74481" w:rsidR="003D7DBC" w:rsidRPr="003D7DBC" w:rsidRDefault="0018496A" w:rsidP="00011570">
            <w:pPr>
              <w:pStyle w:val="Titretableau"/>
            </w:pPr>
            <w:r>
              <w:t>1</w:t>
            </w:r>
            <w:r w:rsidR="003D7DBC" w:rsidRPr="003D7DBC">
              <w:t>.2</w:t>
            </w:r>
            <w:r w:rsidR="003D7DBC" w:rsidRPr="003D7DBC">
              <w:tab/>
              <w:t>Statut</w:t>
            </w:r>
          </w:p>
        </w:tc>
      </w:tr>
      <w:tr w:rsidR="005B2281" w:rsidRPr="003D7DBC" w14:paraId="6B35535D" w14:textId="77777777" w:rsidTr="00602199">
        <w:trPr>
          <w:trHeight w:val="540"/>
        </w:trPr>
        <w:tc>
          <w:tcPr>
            <w:tcW w:w="4590" w:type="dxa"/>
            <w:gridSpan w:val="2"/>
            <w:vAlign w:val="center"/>
          </w:tcPr>
          <w:p w14:paraId="59A0615A" w14:textId="77777777" w:rsidR="005B2281" w:rsidRPr="003D7DBC" w:rsidRDefault="005B2281" w:rsidP="005B2281">
            <w:pPr>
              <w:ind w:left="462" w:hanging="462"/>
            </w:pPr>
            <w:sdt>
              <w:sdtPr>
                <w:id w:val="-962960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Pr="006A2EB1">
              <w:t>Professeur</w:t>
            </w:r>
            <w:r>
              <w:t>, professeure</w:t>
            </w:r>
          </w:p>
        </w:tc>
        <w:tc>
          <w:tcPr>
            <w:tcW w:w="4590" w:type="dxa"/>
            <w:vAlign w:val="center"/>
          </w:tcPr>
          <w:p w14:paraId="55F9CCDE" w14:textId="4561F27C" w:rsidR="005B2281" w:rsidRPr="003D7DBC" w:rsidRDefault="005B2281" w:rsidP="005B2281">
            <w:pPr>
              <w:ind w:left="462" w:hanging="462"/>
            </w:pPr>
            <w:sdt>
              <w:sdtPr>
                <w:id w:val="1572088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Pr="006A2EB1">
              <w:t>Étudiant</w:t>
            </w:r>
            <w:r>
              <w:t>, étudiante</w:t>
            </w:r>
            <w:r w:rsidRPr="006A2EB1">
              <w:t xml:space="preserve"> ou postdoctorant</w:t>
            </w:r>
            <w:r>
              <w:t>, postdoctorante</w:t>
            </w:r>
          </w:p>
        </w:tc>
      </w:tr>
      <w:tr w:rsidR="005B2281" w:rsidRPr="003D7DBC" w14:paraId="12E44A33" w14:textId="77777777" w:rsidTr="005B2281">
        <w:trPr>
          <w:trHeight w:val="567"/>
        </w:trPr>
        <w:tc>
          <w:tcPr>
            <w:tcW w:w="1418" w:type="dxa"/>
            <w:vMerge w:val="restart"/>
            <w:tcBorders>
              <w:right w:val="single" w:sz="4" w:space="0" w:color="BFBFBF" w:themeColor="background1" w:themeShade="BF"/>
            </w:tcBorders>
            <w:vAlign w:val="center"/>
          </w:tcPr>
          <w:p w14:paraId="6046D6EF" w14:textId="77777777" w:rsidR="005B2281" w:rsidRPr="003D7DBC" w:rsidRDefault="005B2281" w:rsidP="005B2281">
            <w:pPr>
              <w:ind w:left="462" w:hanging="462"/>
            </w:pPr>
            <w:sdt>
              <w:sdtPr>
                <w:id w:val="-100810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Pr="006A2EB1">
              <w:t>Autre</w:t>
            </w:r>
            <w:r>
              <w:t> :</w:t>
            </w:r>
          </w:p>
        </w:tc>
        <w:tc>
          <w:tcPr>
            <w:tcW w:w="7762" w:type="dxa"/>
            <w:gridSpan w:val="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A734328" w14:textId="5B6F84CF" w:rsidR="005B2281" w:rsidRPr="003D7DBC" w:rsidRDefault="005B2281" w:rsidP="005B2281">
            <w:pPr>
              <w:ind w:left="462" w:hanging="462"/>
            </w:pPr>
          </w:p>
        </w:tc>
      </w:tr>
      <w:tr w:rsidR="005B2281" w:rsidRPr="003D7DBC" w14:paraId="1914336C" w14:textId="77777777" w:rsidTr="005B2281">
        <w:trPr>
          <w:trHeight w:val="47"/>
        </w:trPr>
        <w:tc>
          <w:tcPr>
            <w:tcW w:w="1418" w:type="dxa"/>
            <w:vMerge/>
            <w:tcBorders>
              <w:right w:val="single" w:sz="4" w:space="0" w:color="BFBFBF" w:themeColor="background1" w:themeShade="BF"/>
            </w:tcBorders>
            <w:vAlign w:val="center"/>
          </w:tcPr>
          <w:p w14:paraId="155E3DA4" w14:textId="77777777" w:rsidR="005B2281" w:rsidRPr="005B2281" w:rsidRDefault="005B2281" w:rsidP="005B2281">
            <w:pPr>
              <w:pStyle w:val="Textetableau"/>
              <w:spacing w:before="0"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776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vAlign w:val="center"/>
          </w:tcPr>
          <w:p w14:paraId="1436E5A2" w14:textId="765CB17C" w:rsidR="005B2281" w:rsidRPr="005B2281" w:rsidRDefault="005B2281" w:rsidP="005B2281">
            <w:pPr>
              <w:pStyle w:val="Textetableau"/>
              <w:spacing w:before="0" w:after="0"/>
              <w:jc w:val="center"/>
              <w:rPr>
                <w:sz w:val="14"/>
                <w:szCs w:val="14"/>
              </w:rPr>
            </w:pPr>
            <w:r w:rsidRPr="005B2281">
              <w:rPr>
                <w:sz w:val="14"/>
                <w:szCs w:val="14"/>
              </w:rPr>
              <w:t>Précisez</w:t>
            </w:r>
          </w:p>
        </w:tc>
      </w:tr>
    </w:tbl>
    <w:p w14:paraId="364106A7" w14:textId="1789A6AF" w:rsidR="00D254AD" w:rsidRDefault="00D254AD" w:rsidP="00D254AD">
      <w:pPr>
        <w:pStyle w:val="Titre1"/>
      </w:pPr>
      <w:r>
        <w:t>2</w:t>
      </w:r>
      <w:r>
        <w:t>.</w:t>
      </w:r>
      <w:r>
        <w:tab/>
      </w:r>
      <w:r>
        <w:t>Description des faits</w:t>
      </w:r>
    </w:p>
    <w:tbl>
      <w:tblPr>
        <w:tblW w:w="91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80"/>
      </w:tblGrid>
      <w:tr w:rsidR="003D7DBC" w:rsidRPr="003D7DBC" w14:paraId="666215DE" w14:textId="77777777" w:rsidTr="00D254AD">
        <w:trPr>
          <w:trHeight w:val="367"/>
        </w:trPr>
        <w:tc>
          <w:tcPr>
            <w:tcW w:w="9180" w:type="dxa"/>
            <w:shd w:val="clear" w:color="auto" w:fill="E7E6E6"/>
          </w:tcPr>
          <w:p w14:paraId="77CBF425" w14:textId="315F3EA9" w:rsidR="003D7DBC" w:rsidRPr="003D7DBC" w:rsidRDefault="00D254AD" w:rsidP="00BA1A7D">
            <w:pPr>
              <w:pStyle w:val="Titretableau"/>
            </w:pPr>
            <w:r>
              <w:t>2.1</w:t>
            </w:r>
            <w:r w:rsidR="003D7DBC" w:rsidRPr="003D7DBC">
              <w:tab/>
            </w:r>
            <w:r>
              <w:t xml:space="preserve">Description des faits ou de la situation de manquement </w:t>
            </w:r>
            <w:r w:rsidRPr="00D254AD">
              <w:rPr>
                <w:b w:val="0"/>
                <w:bCs w:val="0"/>
              </w:rPr>
              <w:t>(annexez des pages supplémentaires au besoin)</w:t>
            </w:r>
          </w:p>
        </w:tc>
      </w:tr>
      <w:tr w:rsidR="003D7DBC" w:rsidRPr="003D7DBC" w14:paraId="4C985BE8" w14:textId="77777777" w:rsidTr="00DA47E1">
        <w:trPr>
          <w:trHeight w:val="956"/>
        </w:trPr>
        <w:tc>
          <w:tcPr>
            <w:tcW w:w="9180" w:type="dxa"/>
          </w:tcPr>
          <w:p w14:paraId="5BEDCB2D" w14:textId="0FB5367F" w:rsidR="003D7DBC" w:rsidRPr="003D7DBC" w:rsidRDefault="003D7DBC" w:rsidP="003D7DBC"/>
        </w:tc>
      </w:tr>
      <w:tr w:rsidR="0018496A" w:rsidRPr="003D7DBC" w14:paraId="54559007" w14:textId="77777777" w:rsidTr="006A6932">
        <w:trPr>
          <w:trHeight w:val="70"/>
        </w:trPr>
        <w:tc>
          <w:tcPr>
            <w:tcW w:w="9180" w:type="dxa"/>
            <w:shd w:val="clear" w:color="auto" w:fill="E7E6E6"/>
          </w:tcPr>
          <w:p w14:paraId="75298162" w14:textId="7D9CA39E" w:rsidR="0018496A" w:rsidRPr="003D7DBC" w:rsidRDefault="00D254AD" w:rsidP="006A6932">
            <w:pPr>
              <w:pStyle w:val="Titretableau"/>
            </w:pPr>
            <w:r>
              <w:t>2.2</w:t>
            </w:r>
            <w:r w:rsidR="0018496A" w:rsidRPr="003D7DBC">
              <w:tab/>
            </w:r>
            <w:r w:rsidR="003D5499">
              <w:t>Description des d</w:t>
            </w:r>
            <w:r>
              <w:t>ocuments joints à l’allégation, le cas échéant</w:t>
            </w:r>
          </w:p>
        </w:tc>
      </w:tr>
      <w:tr w:rsidR="0018496A" w:rsidRPr="003D7DBC" w14:paraId="03EB91CB" w14:textId="77777777" w:rsidTr="003F1D15">
        <w:trPr>
          <w:trHeight w:val="425"/>
        </w:trPr>
        <w:tc>
          <w:tcPr>
            <w:tcW w:w="9180" w:type="dxa"/>
          </w:tcPr>
          <w:p w14:paraId="352C6A02" w14:textId="77777777" w:rsidR="0018496A" w:rsidRPr="003D7DBC" w:rsidRDefault="0018496A" w:rsidP="00DA47E1">
            <w:pPr>
              <w:spacing w:before="40" w:after="40"/>
            </w:pPr>
          </w:p>
        </w:tc>
      </w:tr>
      <w:tr w:rsidR="003F1D15" w:rsidRPr="003D7DBC" w14:paraId="190EB132" w14:textId="77777777" w:rsidTr="003F1D15">
        <w:trPr>
          <w:trHeight w:val="425"/>
        </w:trPr>
        <w:tc>
          <w:tcPr>
            <w:tcW w:w="9180" w:type="dxa"/>
          </w:tcPr>
          <w:p w14:paraId="73DA4ED2" w14:textId="77777777" w:rsidR="003F1D15" w:rsidRPr="003D7DBC" w:rsidRDefault="003F1D15" w:rsidP="00DA47E1">
            <w:pPr>
              <w:spacing w:before="40" w:after="40"/>
            </w:pPr>
          </w:p>
        </w:tc>
      </w:tr>
      <w:tr w:rsidR="003F1D15" w:rsidRPr="003D7DBC" w14:paraId="4636FF4E" w14:textId="77777777" w:rsidTr="003F1D15">
        <w:trPr>
          <w:trHeight w:val="425"/>
        </w:trPr>
        <w:tc>
          <w:tcPr>
            <w:tcW w:w="9180" w:type="dxa"/>
          </w:tcPr>
          <w:p w14:paraId="6C95B469" w14:textId="77777777" w:rsidR="003F1D15" w:rsidRPr="003D7DBC" w:rsidRDefault="003F1D15" w:rsidP="00DA47E1">
            <w:pPr>
              <w:spacing w:before="40" w:after="40"/>
            </w:pPr>
          </w:p>
        </w:tc>
      </w:tr>
    </w:tbl>
    <w:tbl>
      <w:tblPr>
        <w:tblStyle w:val="Grilledutableau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111"/>
        <w:gridCol w:w="480"/>
        <w:gridCol w:w="3625"/>
      </w:tblGrid>
      <w:tr w:rsidR="002008D9" w14:paraId="7FAF1F83" w14:textId="77777777" w:rsidTr="006A6932">
        <w:tc>
          <w:tcPr>
            <w:tcW w:w="993" w:type="dxa"/>
            <w:vAlign w:val="bottom"/>
          </w:tcPr>
          <w:p w14:paraId="292E5F8C" w14:textId="77777777" w:rsidR="002008D9" w:rsidRDefault="002008D9" w:rsidP="00A24FF9">
            <w:pPr>
              <w:spacing w:after="100" w:afterAutospacing="1"/>
            </w:pPr>
            <w:r>
              <w:t xml:space="preserve">Signé à 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bottom"/>
          </w:tcPr>
          <w:p w14:paraId="731459B8" w14:textId="77777777" w:rsidR="002008D9" w:rsidRDefault="002008D9" w:rsidP="006A6932">
            <w:pPr>
              <w:spacing w:after="100" w:afterAutospacing="1"/>
            </w:pPr>
          </w:p>
        </w:tc>
        <w:tc>
          <w:tcPr>
            <w:tcW w:w="480" w:type="dxa"/>
            <w:vAlign w:val="bottom"/>
          </w:tcPr>
          <w:p w14:paraId="6EC2DC34" w14:textId="77777777" w:rsidR="002008D9" w:rsidRDefault="002008D9" w:rsidP="006A6932">
            <w:pPr>
              <w:spacing w:after="100" w:afterAutospacing="1"/>
            </w:pPr>
            <w:r>
              <w:t>, le</w:t>
            </w:r>
          </w:p>
        </w:tc>
        <w:tc>
          <w:tcPr>
            <w:tcW w:w="3625" w:type="dxa"/>
            <w:tcBorders>
              <w:bottom w:val="single" w:sz="4" w:space="0" w:color="auto"/>
            </w:tcBorders>
            <w:vAlign w:val="bottom"/>
          </w:tcPr>
          <w:p w14:paraId="4486BA8A" w14:textId="77777777" w:rsidR="002008D9" w:rsidRDefault="002008D9" w:rsidP="006A6932">
            <w:pPr>
              <w:spacing w:after="100" w:afterAutospacing="1"/>
            </w:pPr>
          </w:p>
        </w:tc>
      </w:tr>
      <w:tr w:rsidR="002008D9" w14:paraId="65A07D5C" w14:textId="77777777" w:rsidTr="006A6932">
        <w:tc>
          <w:tcPr>
            <w:tcW w:w="993" w:type="dxa"/>
          </w:tcPr>
          <w:p w14:paraId="7C58ED8E" w14:textId="77777777" w:rsidR="002008D9" w:rsidRDefault="002008D9" w:rsidP="006A6932"/>
        </w:tc>
        <w:tc>
          <w:tcPr>
            <w:tcW w:w="4111" w:type="dxa"/>
            <w:tcBorders>
              <w:top w:val="single" w:sz="4" w:space="0" w:color="auto"/>
            </w:tcBorders>
          </w:tcPr>
          <w:p w14:paraId="7A9E6249" w14:textId="77777777" w:rsidR="002008D9" w:rsidRPr="00970FD3" w:rsidRDefault="002008D9" w:rsidP="006A6932">
            <w:pPr>
              <w:pStyle w:val="Indicationtableau"/>
              <w:rPr>
                <w:sz w:val="14"/>
                <w:szCs w:val="14"/>
              </w:rPr>
            </w:pPr>
            <w:r w:rsidRPr="00970FD3">
              <w:rPr>
                <w:sz w:val="14"/>
                <w:szCs w:val="14"/>
              </w:rPr>
              <w:t>Lieu</w:t>
            </w:r>
          </w:p>
        </w:tc>
        <w:tc>
          <w:tcPr>
            <w:tcW w:w="480" w:type="dxa"/>
          </w:tcPr>
          <w:p w14:paraId="292D748B" w14:textId="77777777" w:rsidR="002008D9" w:rsidRPr="00970FD3" w:rsidRDefault="002008D9" w:rsidP="006A6932">
            <w:pPr>
              <w:pStyle w:val="Indicationtableau"/>
              <w:rPr>
                <w:sz w:val="14"/>
                <w:szCs w:val="14"/>
              </w:rPr>
            </w:pPr>
          </w:p>
        </w:tc>
        <w:tc>
          <w:tcPr>
            <w:tcW w:w="3625" w:type="dxa"/>
            <w:tcBorders>
              <w:top w:val="single" w:sz="4" w:space="0" w:color="auto"/>
            </w:tcBorders>
          </w:tcPr>
          <w:p w14:paraId="4FDCD33C" w14:textId="77777777" w:rsidR="002008D9" w:rsidRPr="00970FD3" w:rsidRDefault="002008D9" w:rsidP="006A6932">
            <w:pPr>
              <w:pStyle w:val="Indicationtableau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</w:t>
            </w:r>
            <w:r w:rsidRPr="00970FD3">
              <w:rPr>
                <w:sz w:val="14"/>
                <w:szCs w:val="14"/>
              </w:rPr>
              <w:t>ate</w:t>
            </w:r>
          </w:p>
        </w:tc>
      </w:tr>
    </w:tbl>
    <w:p w14:paraId="58F62716" w14:textId="6DB409E3" w:rsidR="002008D9" w:rsidRDefault="003F1D15" w:rsidP="00A24FF9">
      <w:pPr>
        <w:rPr>
          <w:b/>
        </w:rPr>
      </w:pPr>
      <w:r>
        <w:rPr>
          <w:b/>
        </w:rPr>
        <w:t>Personne qui fait l’allégation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236"/>
        <w:gridCol w:w="4441"/>
      </w:tblGrid>
      <w:tr w:rsidR="002008D9" w14:paraId="76F3545E" w14:textId="77777777" w:rsidTr="006A6932">
        <w:tc>
          <w:tcPr>
            <w:tcW w:w="4390" w:type="dxa"/>
            <w:tcBorders>
              <w:bottom w:val="single" w:sz="4" w:space="0" w:color="auto"/>
            </w:tcBorders>
          </w:tcPr>
          <w:p w14:paraId="764649B6" w14:textId="77777777" w:rsidR="002008D9" w:rsidRDefault="002008D9" w:rsidP="006A6932">
            <w:pPr>
              <w:rPr>
                <w:b/>
              </w:rPr>
            </w:pPr>
          </w:p>
        </w:tc>
        <w:tc>
          <w:tcPr>
            <w:tcW w:w="236" w:type="dxa"/>
          </w:tcPr>
          <w:p w14:paraId="0186B957" w14:textId="77777777" w:rsidR="002008D9" w:rsidRDefault="002008D9" w:rsidP="006A6932">
            <w:pPr>
              <w:rPr>
                <w:b/>
              </w:rPr>
            </w:pPr>
          </w:p>
        </w:tc>
        <w:tc>
          <w:tcPr>
            <w:tcW w:w="4441" w:type="dxa"/>
            <w:tcBorders>
              <w:bottom w:val="single" w:sz="4" w:space="0" w:color="auto"/>
            </w:tcBorders>
          </w:tcPr>
          <w:p w14:paraId="2880F993" w14:textId="77777777" w:rsidR="002008D9" w:rsidRDefault="002008D9" w:rsidP="006A6932">
            <w:pPr>
              <w:rPr>
                <w:b/>
              </w:rPr>
            </w:pPr>
          </w:p>
        </w:tc>
      </w:tr>
      <w:tr w:rsidR="002008D9" w:rsidRPr="00A83B16" w14:paraId="156A36ED" w14:textId="77777777" w:rsidTr="006A6932">
        <w:tc>
          <w:tcPr>
            <w:tcW w:w="4390" w:type="dxa"/>
            <w:tcBorders>
              <w:top w:val="single" w:sz="4" w:space="0" w:color="auto"/>
            </w:tcBorders>
          </w:tcPr>
          <w:p w14:paraId="6FF888ED" w14:textId="77777777" w:rsidR="002008D9" w:rsidRPr="00A83B16" w:rsidRDefault="002008D9" w:rsidP="006A6932">
            <w:pPr>
              <w:pStyle w:val="Indicationtableau"/>
              <w:rPr>
                <w:sz w:val="14"/>
                <w:szCs w:val="14"/>
              </w:rPr>
            </w:pPr>
            <w:r w:rsidRPr="00A83B16">
              <w:rPr>
                <w:sz w:val="14"/>
                <w:szCs w:val="14"/>
              </w:rPr>
              <w:t>Nom en lettres moulées</w:t>
            </w:r>
          </w:p>
        </w:tc>
        <w:tc>
          <w:tcPr>
            <w:tcW w:w="236" w:type="dxa"/>
          </w:tcPr>
          <w:p w14:paraId="2CA9EE8D" w14:textId="77777777" w:rsidR="002008D9" w:rsidRPr="00A83B16" w:rsidRDefault="002008D9" w:rsidP="006A6932">
            <w:pPr>
              <w:pStyle w:val="Indicationtableau"/>
              <w:rPr>
                <w:sz w:val="14"/>
                <w:szCs w:val="14"/>
              </w:rPr>
            </w:pPr>
          </w:p>
        </w:tc>
        <w:tc>
          <w:tcPr>
            <w:tcW w:w="4441" w:type="dxa"/>
            <w:tcBorders>
              <w:top w:val="single" w:sz="4" w:space="0" w:color="auto"/>
            </w:tcBorders>
          </w:tcPr>
          <w:p w14:paraId="0E3153D8" w14:textId="77777777" w:rsidR="002008D9" w:rsidRPr="00A83B16" w:rsidRDefault="002008D9" w:rsidP="006A6932">
            <w:pPr>
              <w:pStyle w:val="Indicationtableau"/>
              <w:rPr>
                <w:sz w:val="14"/>
                <w:szCs w:val="14"/>
              </w:rPr>
            </w:pPr>
            <w:r w:rsidRPr="00A83B16">
              <w:rPr>
                <w:sz w:val="14"/>
                <w:szCs w:val="14"/>
              </w:rPr>
              <w:t>Signature</w:t>
            </w:r>
          </w:p>
        </w:tc>
      </w:tr>
    </w:tbl>
    <w:p w14:paraId="26E94DA1" w14:textId="77777777" w:rsidR="00B5151F" w:rsidRDefault="00B5151F" w:rsidP="00DA47E1">
      <w:pPr>
        <w:spacing w:before="0" w:after="0"/>
      </w:pP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36"/>
        <w:gridCol w:w="4154"/>
        <w:gridCol w:w="283"/>
        <w:gridCol w:w="4111"/>
        <w:gridCol w:w="286"/>
      </w:tblGrid>
      <w:tr w:rsidR="007B0879" w14:paraId="39C6A896" w14:textId="77777777" w:rsidTr="007B0879">
        <w:tc>
          <w:tcPr>
            <w:tcW w:w="9070" w:type="dxa"/>
            <w:gridSpan w:val="5"/>
            <w:shd w:val="clear" w:color="auto" w:fill="F2F2F2" w:themeFill="background1" w:themeFillShade="F2"/>
          </w:tcPr>
          <w:p w14:paraId="6458B28D" w14:textId="3F9AE947" w:rsidR="007B0879" w:rsidRPr="007B0879" w:rsidRDefault="007B0879" w:rsidP="007B0879">
            <w:pPr>
              <w:spacing w:line="243" w:lineRule="exact"/>
              <w:ind w:left="28"/>
              <w:jc w:val="center"/>
              <w:rPr>
                <w:rFonts w:ascii="Arial" w:hAnsi="Arial" w:cs="Arial"/>
                <w:b/>
                <w:bCs/>
              </w:rPr>
            </w:pPr>
            <w:r w:rsidRPr="00B444E0">
              <w:rPr>
                <w:rFonts w:ascii="Arial" w:hAnsi="Arial" w:cs="Arial"/>
                <w:b/>
                <w:bCs/>
              </w:rPr>
              <w:t>SECTION RÉSERVÉE AU BUREAU DE LA RECHERCHE</w:t>
            </w:r>
          </w:p>
        </w:tc>
      </w:tr>
      <w:tr w:rsidR="007B0879" w14:paraId="4314DF35" w14:textId="77777777" w:rsidTr="007B0879">
        <w:trPr>
          <w:trHeight w:val="325"/>
        </w:trPr>
        <w:tc>
          <w:tcPr>
            <w:tcW w:w="236" w:type="dxa"/>
            <w:shd w:val="clear" w:color="auto" w:fill="F2F2F2" w:themeFill="background1" w:themeFillShade="F2"/>
          </w:tcPr>
          <w:p w14:paraId="08D2ED39" w14:textId="77777777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</w:p>
        </w:tc>
        <w:tc>
          <w:tcPr>
            <w:tcW w:w="415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EE35BAE" w14:textId="77777777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14:paraId="1340EFFD" w14:textId="77777777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D438537" w14:textId="77777777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</w:p>
        </w:tc>
        <w:tc>
          <w:tcPr>
            <w:tcW w:w="286" w:type="dxa"/>
            <w:shd w:val="clear" w:color="auto" w:fill="F2F2F2" w:themeFill="background1" w:themeFillShade="F2"/>
          </w:tcPr>
          <w:p w14:paraId="625A73AF" w14:textId="77777777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</w:p>
        </w:tc>
      </w:tr>
      <w:tr w:rsidR="007B0879" w14:paraId="5C2011BD" w14:textId="77777777" w:rsidTr="007B0879">
        <w:trPr>
          <w:trHeight w:val="325"/>
        </w:trPr>
        <w:tc>
          <w:tcPr>
            <w:tcW w:w="236" w:type="dxa"/>
            <w:shd w:val="clear" w:color="auto" w:fill="F2F2F2" w:themeFill="background1" w:themeFillShade="F2"/>
          </w:tcPr>
          <w:p w14:paraId="0E75BDAC" w14:textId="77777777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</w:p>
        </w:tc>
        <w:tc>
          <w:tcPr>
            <w:tcW w:w="415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55FA1D44" w14:textId="2BC5F847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  <w:r w:rsidRPr="007B0879">
              <w:rPr>
                <w:sz w:val="14"/>
                <w:szCs w:val="14"/>
              </w:rPr>
              <w:t>Numéro de dossier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14:paraId="7741A9DE" w14:textId="77777777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2D1EA6A1" w14:textId="3428A4C0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  <w:r w:rsidRPr="007B0879">
              <w:rPr>
                <w:sz w:val="14"/>
                <w:szCs w:val="14"/>
              </w:rPr>
              <w:t>Date</w:t>
            </w:r>
          </w:p>
        </w:tc>
        <w:tc>
          <w:tcPr>
            <w:tcW w:w="286" w:type="dxa"/>
            <w:shd w:val="clear" w:color="auto" w:fill="F2F2F2" w:themeFill="background1" w:themeFillShade="F2"/>
          </w:tcPr>
          <w:p w14:paraId="0BEB476F" w14:textId="77777777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</w:p>
        </w:tc>
      </w:tr>
      <w:tr w:rsidR="007B0879" w14:paraId="7026A37A" w14:textId="77777777" w:rsidTr="007B0879">
        <w:trPr>
          <w:trHeight w:val="325"/>
        </w:trPr>
        <w:tc>
          <w:tcPr>
            <w:tcW w:w="236" w:type="dxa"/>
            <w:shd w:val="clear" w:color="auto" w:fill="F2F2F2" w:themeFill="background1" w:themeFillShade="F2"/>
          </w:tcPr>
          <w:p w14:paraId="2D7D9609" w14:textId="77777777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</w:p>
        </w:tc>
        <w:tc>
          <w:tcPr>
            <w:tcW w:w="4154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5F1B54E" w14:textId="6AC09742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14:paraId="64C54999" w14:textId="77777777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A571BB" w14:textId="4BC54A4F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</w:p>
        </w:tc>
        <w:tc>
          <w:tcPr>
            <w:tcW w:w="286" w:type="dxa"/>
            <w:shd w:val="clear" w:color="auto" w:fill="F2F2F2" w:themeFill="background1" w:themeFillShade="F2"/>
          </w:tcPr>
          <w:p w14:paraId="00C3BC97" w14:textId="40558FE2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</w:p>
        </w:tc>
      </w:tr>
      <w:tr w:rsidR="007B0879" w14:paraId="0144113B" w14:textId="77777777" w:rsidTr="007B0879">
        <w:trPr>
          <w:trHeight w:val="325"/>
        </w:trPr>
        <w:tc>
          <w:tcPr>
            <w:tcW w:w="236" w:type="dxa"/>
            <w:shd w:val="clear" w:color="auto" w:fill="F2F2F2" w:themeFill="background1" w:themeFillShade="F2"/>
          </w:tcPr>
          <w:p w14:paraId="337EEBAA" w14:textId="77777777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</w:p>
        </w:tc>
        <w:tc>
          <w:tcPr>
            <w:tcW w:w="4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7239D2B" w14:textId="3AAB4F7F" w:rsidR="007B0879" w:rsidRPr="00A83B16" w:rsidRDefault="007B0879" w:rsidP="007B0879">
            <w:pPr>
              <w:pStyle w:val="Indicationtableau"/>
              <w:rPr>
                <w:sz w:val="14"/>
                <w:szCs w:val="14"/>
              </w:rPr>
            </w:pPr>
            <w:r w:rsidRPr="00A83B16">
              <w:rPr>
                <w:sz w:val="14"/>
                <w:szCs w:val="14"/>
              </w:rPr>
              <w:t>Nom</w:t>
            </w:r>
            <w:r>
              <w:rPr>
                <w:sz w:val="14"/>
                <w:szCs w:val="14"/>
              </w:rPr>
              <w:t xml:space="preserve"> du signataire</w:t>
            </w:r>
            <w:r w:rsidRPr="00A83B16">
              <w:rPr>
                <w:sz w:val="14"/>
                <w:szCs w:val="14"/>
              </w:rPr>
              <w:t xml:space="preserve"> en lettres moulées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14:paraId="1C514E3E" w14:textId="77777777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6336F45" w14:textId="2D6DEAB8" w:rsidR="007B0879" w:rsidRPr="00A83B16" w:rsidRDefault="007B0879" w:rsidP="007B0879">
            <w:pPr>
              <w:pStyle w:val="Indicationtableau"/>
              <w:rPr>
                <w:sz w:val="14"/>
                <w:szCs w:val="14"/>
              </w:rPr>
            </w:pPr>
            <w:r w:rsidRPr="00A83B16">
              <w:rPr>
                <w:sz w:val="14"/>
                <w:szCs w:val="14"/>
              </w:rPr>
              <w:t>Signature</w:t>
            </w:r>
          </w:p>
        </w:tc>
        <w:tc>
          <w:tcPr>
            <w:tcW w:w="286" w:type="dxa"/>
            <w:shd w:val="clear" w:color="auto" w:fill="F2F2F2" w:themeFill="background1" w:themeFillShade="F2"/>
          </w:tcPr>
          <w:p w14:paraId="2E40A699" w14:textId="77777777" w:rsidR="007B0879" w:rsidRPr="007B0879" w:rsidRDefault="007B0879" w:rsidP="007B0879">
            <w:pPr>
              <w:pStyle w:val="Indicationtableau"/>
              <w:rPr>
                <w:sz w:val="14"/>
                <w:szCs w:val="14"/>
              </w:rPr>
            </w:pPr>
          </w:p>
        </w:tc>
      </w:tr>
    </w:tbl>
    <w:p w14:paraId="5BCA404B" w14:textId="77777777" w:rsidR="007B0879" w:rsidRDefault="007B0879" w:rsidP="003D7DBC"/>
    <w:sectPr w:rsidR="007B0879" w:rsidSect="001849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325" w:bottom="1440" w:left="180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F8448" w14:textId="77777777" w:rsidR="000C2B93" w:rsidRDefault="000C2B93" w:rsidP="004E412E">
      <w:r>
        <w:separator/>
      </w:r>
    </w:p>
  </w:endnote>
  <w:endnote w:type="continuationSeparator" w:id="0">
    <w:p w14:paraId="77BCBF0A" w14:textId="77777777" w:rsidR="000C2B93" w:rsidRDefault="000C2B93" w:rsidP="004E4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rope">
    <w:altName w:val="Calibri"/>
    <w:panose1 w:val="00000000000000000000"/>
    <w:charset w:val="00"/>
    <w:family w:val="auto"/>
    <w:pitch w:val="variable"/>
    <w:sig w:usb0="A00002BF" w:usb1="5000206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rope ExtraBold">
    <w:panose1 w:val="00000000000000000000"/>
    <w:charset w:val="00"/>
    <w:family w:val="auto"/>
    <w:pitch w:val="variable"/>
    <w:sig w:usb0="A00002BF" w:usb1="5000206B" w:usb2="00000000" w:usb3="00000000" w:csb0="0000019F" w:csb1="00000000"/>
  </w:font>
  <w:font w:name="Manrope SemiBold">
    <w:panose1 w:val="00000000000000000000"/>
    <w:charset w:val="00"/>
    <w:family w:val="auto"/>
    <w:pitch w:val="variable"/>
    <w:sig w:usb0="A00002BF" w:usb1="5000206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248EF" w14:textId="77777777" w:rsidR="003D5499" w:rsidRDefault="003D549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F1702" w14:textId="4C15B268" w:rsidR="00D81543" w:rsidRDefault="00D81543" w:rsidP="00434E58">
    <w:pPr>
      <w:pStyle w:val="PaginationTdM"/>
      <w:tabs>
        <w:tab w:val="clear" w:pos="4320"/>
      </w:tabs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7226AB2" wp14:editId="364D4EDD">
              <wp:simplePos x="0" y="0"/>
              <wp:positionH relativeFrom="column">
                <wp:posOffset>-1144270</wp:posOffset>
              </wp:positionH>
              <wp:positionV relativeFrom="paragraph">
                <wp:posOffset>263658</wp:posOffset>
              </wp:positionV>
              <wp:extent cx="7827010" cy="401955"/>
              <wp:effectExtent l="0" t="0" r="2540" b="0"/>
              <wp:wrapNone/>
              <wp:docPr id="634338038" name="Rectangle 6343380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7010" cy="401955"/>
                      </a:xfrm>
                      <a:prstGeom prst="rect">
                        <a:avLst/>
                      </a:prstGeom>
                      <a:solidFill>
                        <a:srgbClr val="D4B3A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564457" id="Rectangle 634338038" o:spid="_x0000_s1026" style="position:absolute;margin-left:-90.1pt;margin-top:20.75pt;width:616.3pt;height:31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" fillcolor="#d4b3a7" stroked="f" strokeweight="1pt"/>
          </w:pict>
        </mc:Fallback>
      </mc:AlternateContent>
    </w:r>
    <w:r w:rsidR="00434E58">
      <w:t>Secrétariat général – Version 2026-08</w:t>
    </w:r>
    <w:r w:rsidR="00434E58">
      <w:tab/>
    </w:r>
    <w:r>
      <w:fldChar w:fldCharType="begin"/>
    </w:r>
    <w:r>
      <w:instrText>PAGE   \* MERGEFORMAT</w:instrText>
    </w:r>
    <w:r>
      <w:fldChar w:fldCharType="separate"/>
    </w:r>
    <w:r>
      <w:t>i</w:t>
    </w:r>
    <w:r>
      <w:fldChar w:fldCharType="end"/>
    </w:r>
    <w:r>
      <w:t xml:space="preserve"> de </w:t>
    </w:r>
    <w:fldSimple w:instr=" NUMPAGES   \* MERGEFORMAT ">
      <w:r w:rsidR="003F1D15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7B91C" w14:textId="77777777" w:rsidR="003D5499" w:rsidRDefault="003D549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F44F9" w14:textId="77777777" w:rsidR="000C2B93" w:rsidRDefault="000C2B93" w:rsidP="00F876EC">
      <w:pPr>
        <w:spacing w:before="0" w:after="0"/>
      </w:pPr>
      <w:r>
        <w:separator/>
      </w:r>
    </w:p>
  </w:footnote>
  <w:footnote w:type="continuationSeparator" w:id="0">
    <w:p w14:paraId="15B6D017" w14:textId="77777777" w:rsidR="000C2B93" w:rsidRDefault="000C2B93" w:rsidP="003B2578">
      <w:pPr>
        <w:spacing w:before="0" w:after="0"/>
      </w:pPr>
      <w:r>
        <w:continuationSeparator/>
      </w:r>
    </w:p>
  </w:footnote>
  <w:footnote w:type="continuationNotice" w:id="1">
    <w:p w14:paraId="0D5EB2FD" w14:textId="77777777" w:rsidR="000C2B93" w:rsidRDefault="000C2B93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343A7" w14:textId="77777777" w:rsidR="003D5499" w:rsidRDefault="003D549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0D1E1" w14:textId="77777777" w:rsidR="003D7DBC" w:rsidRPr="003D7DBC" w:rsidRDefault="003D7DBC" w:rsidP="003D7DBC">
    <w:pPr>
      <w:pStyle w:val="En-tte"/>
      <w:spacing w:before="0"/>
      <w:jc w:val="right"/>
      <w:rPr>
        <w:sz w:val="18"/>
        <w:szCs w:val="18"/>
      </w:rPr>
    </w:pPr>
    <w:r w:rsidRPr="003D7DBC">
      <w:rPr>
        <w:sz w:val="18"/>
        <w:szCs w:val="18"/>
      </w:rPr>
      <w:t>Politique de conduite responsable en recherche (440)</w:t>
    </w:r>
  </w:p>
  <w:p w14:paraId="6E3981C8" w14:textId="694656D5" w:rsidR="003D7DBC" w:rsidRPr="003D7DBC" w:rsidRDefault="003D7DBC" w:rsidP="003D7DBC">
    <w:pPr>
      <w:pStyle w:val="En-tte"/>
      <w:spacing w:before="0"/>
      <w:jc w:val="right"/>
      <w:rPr>
        <w:sz w:val="18"/>
        <w:szCs w:val="18"/>
      </w:rPr>
    </w:pPr>
    <w:r w:rsidRPr="003D7DBC">
      <w:rPr>
        <w:sz w:val="18"/>
        <w:szCs w:val="18"/>
      </w:rPr>
      <w:t>Annexe</w:t>
    </w:r>
    <w:r w:rsidR="001A360F">
      <w:rPr>
        <w:sz w:val="18"/>
        <w:szCs w:val="18"/>
      </w:rPr>
      <w:t> </w:t>
    </w:r>
    <w:r w:rsidR="00511453">
      <w:rPr>
        <w:sz w:val="18"/>
        <w:szCs w:val="18"/>
      </w:rPr>
      <w:t>I</w:t>
    </w:r>
    <w:r w:rsidR="005B2281">
      <w:rPr>
        <w:sz w:val="18"/>
        <w:szCs w:val="18"/>
      </w:rPr>
      <w:t>I</w:t>
    </w:r>
    <w:r w:rsidR="00511453">
      <w:rPr>
        <w:sz w:val="18"/>
        <w:szCs w:val="18"/>
      </w:rPr>
      <w:t>I</w:t>
    </w:r>
    <w:r w:rsidRPr="003D7DBC">
      <w:rPr>
        <w:sz w:val="18"/>
        <w:szCs w:val="18"/>
      </w:rPr>
      <w:t xml:space="preserve">. </w:t>
    </w:r>
    <w:r w:rsidR="005B2281" w:rsidRPr="005B2281">
      <w:rPr>
        <w:sz w:val="18"/>
        <w:szCs w:val="18"/>
      </w:rPr>
      <w:t>Formulaire d’allégation de manquement à la conduite responsable en recherche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25F85" w14:textId="77777777" w:rsidR="003D5499" w:rsidRDefault="003D549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5E9B"/>
    <w:multiLevelType w:val="hybridMultilevel"/>
    <w:tmpl w:val="2F9E16F4"/>
    <w:lvl w:ilvl="0" w:tplc="F5D8E044">
      <w:numFmt w:val="bullet"/>
      <w:lvlText w:val="□"/>
      <w:lvlJc w:val="left"/>
      <w:pPr>
        <w:ind w:left="566" w:hanging="360"/>
      </w:pPr>
      <w:rPr>
        <w:rFonts w:ascii="Calibri" w:eastAsia="Calibri" w:hAnsi="Calibri" w:cs="Calibri" w:hint="default"/>
        <w:w w:val="100"/>
        <w:sz w:val="22"/>
        <w:szCs w:val="22"/>
        <w:lang w:val="fr-CA" w:eastAsia="fr-CA" w:bidi="fr-CA"/>
      </w:rPr>
    </w:lvl>
    <w:lvl w:ilvl="1" w:tplc="0DEA3B5A">
      <w:numFmt w:val="bullet"/>
      <w:lvlText w:val="•"/>
      <w:lvlJc w:val="left"/>
      <w:pPr>
        <w:ind w:left="1367" w:hanging="360"/>
      </w:pPr>
      <w:rPr>
        <w:rFonts w:hint="default"/>
        <w:lang w:val="fr-CA" w:eastAsia="fr-CA" w:bidi="fr-CA"/>
      </w:rPr>
    </w:lvl>
    <w:lvl w:ilvl="2" w:tplc="5CF23750">
      <w:numFmt w:val="bullet"/>
      <w:lvlText w:val="•"/>
      <w:lvlJc w:val="left"/>
      <w:pPr>
        <w:ind w:left="2175" w:hanging="360"/>
      </w:pPr>
      <w:rPr>
        <w:rFonts w:hint="default"/>
        <w:lang w:val="fr-CA" w:eastAsia="fr-CA" w:bidi="fr-CA"/>
      </w:rPr>
    </w:lvl>
    <w:lvl w:ilvl="3" w:tplc="73169DDE">
      <w:numFmt w:val="bullet"/>
      <w:lvlText w:val="•"/>
      <w:lvlJc w:val="left"/>
      <w:pPr>
        <w:ind w:left="2983" w:hanging="360"/>
      </w:pPr>
      <w:rPr>
        <w:rFonts w:hint="default"/>
        <w:lang w:val="fr-CA" w:eastAsia="fr-CA" w:bidi="fr-CA"/>
      </w:rPr>
    </w:lvl>
    <w:lvl w:ilvl="4" w:tplc="EB522C34">
      <w:numFmt w:val="bullet"/>
      <w:lvlText w:val="•"/>
      <w:lvlJc w:val="left"/>
      <w:pPr>
        <w:ind w:left="3790" w:hanging="360"/>
      </w:pPr>
      <w:rPr>
        <w:rFonts w:hint="default"/>
        <w:lang w:val="fr-CA" w:eastAsia="fr-CA" w:bidi="fr-CA"/>
      </w:rPr>
    </w:lvl>
    <w:lvl w:ilvl="5" w:tplc="21B8F2FE">
      <w:numFmt w:val="bullet"/>
      <w:lvlText w:val="•"/>
      <w:lvlJc w:val="left"/>
      <w:pPr>
        <w:ind w:left="4598" w:hanging="360"/>
      </w:pPr>
      <w:rPr>
        <w:rFonts w:hint="default"/>
        <w:lang w:val="fr-CA" w:eastAsia="fr-CA" w:bidi="fr-CA"/>
      </w:rPr>
    </w:lvl>
    <w:lvl w:ilvl="6" w:tplc="9F4248D2">
      <w:numFmt w:val="bullet"/>
      <w:lvlText w:val="•"/>
      <w:lvlJc w:val="left"/>
      <w:pPr>
        <w:ind w:left="5406" w:hanging="360"/>
      </w:pPr>
      <w:rPr>
        <w:rFonts w:hint="default"/>
        <w:lang w:val="fr-CA" w:eastAsia="fr-CA" w:bidi="fr-CA"/>
      </w:rPr>
    </w:lvl>
    <w:lvl w:ilvl="7" w:tplc="07546F70">
      <w:numFmt w:val="bullet"/>
      <w:lvlText w:val="•"/>
      <w:lvlJc w:val="left"/>
      <w:pPr>
        <w:ind w:left="6213" w:hanging="360"/>
      </w:pPr>
      <w:rPr>
        <w:rFonts w:hint="default"/>
        <w:lang w:val="fr-CA" w:eastAsia="fr-CA" w:bidi="fr-CA"/>
      </w:rPr>
    </w:lvl>
    <w:lvl w:ilvl="8" w:tplc="A3AA309A">
      <w:numFmt w:val="bullet"/>
      <w:lvlText w:val="•"/>
      <w:lvlJc w:val="left"/>
      <w:pPr>
        <w:ind w:left="7021" w:hanging="360"/>
      </w:pPr>
      <w:rPr>
        <w:rFonts w:hint="default"/>
        <w:lang w:val="fr-CA" w:eastAsia="fr-CA" w:bidi="fr-CA"/>
      </w:rPr>
    </w:lvl>
  </w:abstractNum>
  <w:abstractNum w:abstractNumId="1" w15:restartNumberingAfterBreak="0">
    <w:nsid w:val="014B3BE0"/>
    <w:multiLevelType w:val="multilevel"/>
    <w:tmpl w:val="2A487126"/>
    <w:lvl w:ilvl="0">
      <w:start w:val="1"/>
      <w:numFmt w:val="decimal"/>
      <w:lvlText w:val="%1."/>
      <w:lvlJc w:val="left"/>
      <w:pPr>
        <w:ind w:left="500" w:hanging="360"/>
      </w:pPr>
      <w:rPr>
        <w:rFonts w:ascii="Calibri" w:eastAsia="Calibri" w:hAnsi="Calibri" w:cs="Calibri" w:hint="default"/>
        <w:b/>
        <w:bCs/>
        <w:color w:val="auto"/>
        <w:spacing w:val="-3"/>
        <w:w w:val="100"/>
        <w:sz w:val="24"/>
        <w:szCs w:val="24"/>
        <w:lang w:val="fr-CA" w:eastAsia="fr-CA" w:bidi="fr-CA"/>
      </w:rPr>
    </w:lvl>
    <w:lvl w:ilvl="1">
      <w:start w:val="1"/>
      <w:numFmt w:val="decimal"/>
      <w:lvlText w:val="%1.%2"/>
      <w:lvlJc w:val="left"/>
      <w:pPr>
        <w:ind w:left="497" w:hanging="358"/>
      </w:pPr>
      <w:rPr>
        <w:rFonts w:ascii="Calibri" w:eastAsia="Calibri" w:hAnsi="Calibri" w:cs="Calibri" w:hint="default"/>
        <w:b/>
        <w:bCs/>
        <w:color w:val="auto"/>
        <w:spacing w:val="-1"/>
        <w:w w:val="100"/>
        <w:sz w:val="24"/>
        <w:szCs w:val="24"/>
        <w:lang w:val="fr-CA" w:eastAsia="fr-CA" w:bidi="fr-CA"/>
      </w:rPr>
    </w:lvl>
    <w:lvl w:ilvl="2">
      <w:numFmt w:val="bullet"/>
      <w:lvlText w:val="□"/>
      <w:lvlJc w:val="left"/>
      <w:pPr>
        <w:ind w:left="852" w:hanging="356"/>
      </w:pPr>
      <w:rPr>
        <w:rFonts w:ascii="Calibri" w:eastAsia="Calibri" w:hAnsi="Calibri" w:cs="Calibri" w:hint="default"/>
        <w:spacing w:val="-15"/>
        <w:w w:val="100"/>
        <w:sz w:val="24"/>
        <w:szCs w:val="24"/>
        <w:lang w:val="fr-CA" w:eastAsia="fr-CA" w:bidi="fr-CA"/>
      </w:rPr>
    </w:lvl>
    <w:lvl w:ilvl="3">
      <w:numFmt w:val="bullet"/>
      <w:lvlText w:val="•"/>
      <w:lvlJc w:val="left"/>
      <w:pPr>
        <w:ind w:left="2686" w:hanging="356"/>
      </w:pPr>
      <w:rPr>
        <w:rFonts w:hint="default"/>
        <w:lang w:val="fr-CA" w:eastAsia="fr-CA" w:bidi="fr-CA"/>
      </w:rPr>
    </w:lvl>
    <w:lvl w:ilvl="4">
      <w:numFmt w:val="bullet"/>
      <w:lvlText w:val="•"/>
      <w:lvlJc w:val="left"/>
      <w:pPr>
        <w:ind w:left="3600" w:hanging="356"/>
      </w:pPr>
      <w:rPr>
        <w:rFonts w:hint="default"/>
        <w:lang w:val="fr-CA" w:eastAsia="fr-CA" w:bidi="fr-CA"/>
      </w:rPr>
    </w:lvl>
    <w:lvl w:ilvl="5">
      <w:numFmt w:val="bullet"/>
      <w:lvlText w:val="•"/>
      <w:lvlJc w:val="left"/>
      <w:pPr>
        <w:ind w:left="4513" w:hanging="356"/>
      </w:pPr>
      <w:rPr>
        <w:rFonts w:hint="default"/>
        <w:lang w:val="fr-CA" w:eastAsia="fr-CA" w:bidi="fr-CA"/>
      </w:rPr>
    </w:lvl>
    <w:lvl w:ilvl="6">
      <w:numFmt w:val="bullet"/>
      <w:lvlText w:val="•"/>
      <w:lvlJc w:val="left"/>
      <w:pPr>
        <w:ind w:left="5426" w:hanging="356"/>
      </w:pPr>
      <w:rPr>
        <w:rFonts w:hint="default"/>
        <w:lang w:val="fr-CA" w:eastAsia="fr-CA" w:bidi="fr-CA"/>
      </w:rPr>
    </w:lvl>
    <w:lvl w:ilvl="7">
      <w:numFmt w:val="bullet"/>
      <w:lvlText w:val="•"/>
      <w:lvlJc w:val="left"/>
      <w:pPr>
        <w:ind w:left="6340" w:hanging="356"/>
      </w:pPr>
      <w:rPr>
        <w:rFonts w:hint="default"/>
        <w:lang w:val="fr-CA" w:eastAsia="fr-CA" w:bidi="fr-CA"/>
      </w:rPr>
    </w:lvl>
    <w:lvl w:ilvl="8">
      <w:numFmt w:val="bullet"/>
      <w:lvlText w:val="•"/>
      <w:lvlJc w:val="left"/>
      <w:pPr>
        <w:ind w:left="7253" w:hanging="356"/>
      </w:pPr>
      <w:rPr>
        <w:rFonts w:hint="default"/>
        <w:lang w:val="fr-CA" w:eastAsia="fr-CA" w:bidi="fr-CA"/>
      </w:rPr>
    </w:lvl>
  </w:abstractNum>
  <w:abstractNum w:abstractNumId="2" w15:restartNumberingAfterBreak="0">
    <w:nsid w:val="01C8078D"/>
    <w:multiLevelType w:val="hybridMultilevel"/>
    <w:tmpl w:val="D934311C"/>
    <w:lvl w:ilvl="0" w:tplc="852ED8F4">
      <w:numFmt w:val="bullet"/>
      <w:lvlText w:val="□"/>
      <w:lvlJc w:val="left"/>
      <w:pPr>
        <w:ind w:left="561" w:hanging="358"/>
      </w:pPr>
      <w:rPr>
        <w:rFonts w:ascii="Calibri" w:eastAsia="Calibri" w:hAnsi="Calibri" w:cs="Calibri" w:hint="default"/>
        <w:w w:val="100"/>
        <w:sz w:val="22"/>
        <w:szCs w:val="22"/>
        <w:lang w:val="fr-CA" w:eastAsia="fr-CA" w:bidi="fr-CA"/>
      </w:rPr>
    </w:lvl>
    <w:lvl w:ilvl="1" w:tplc="85E636DA">
      <w:numFmt w:val="bullet"/>
      <w:lvlText w:val="•"/>
      <w:lvlJc w:val="left"/>
      <w:pPr>
        <w:ind w:left="1366" w:hanging="358"/>
      </w:pPr>
      <w:rPr>
        <w:rFonts w:hint="default"/>
        <w:lang w:val="fr-CA" w:eastAsia="fr-CA" w:bidi="fr-CA"/>
      </w:rPr>
    </w:lvl>
    <w:lvl w:ilvl="2" w:tplc="CAC0C3F8">
      <w:numFmt w:val="bullet"/>
      <w:lvlText w:val="•"/>
      <w:lvlJc w:val="left"/>
      <w:pPr>
        <w:ind w:left="2172" w:hanging="358"/>
      </w:pPr>
      <w:rPr>
        <w:rFonts w:hint="default"/>
        <w:lang w:val="fr-CA" w:eastAsia="fr-CA" w:bidi="fr-CA"/>
      </w:rPr>
    </w:lvl>
    <w:lvl w:ilvl="3" w:tplc="72DE3434">
      <w:numFmt w:val="bullet"/>
      <w:lvlText w:val="•"/>
      <w:lvlJc w:val="left"/>
      <w:pPr>
        <w:ind w:left="2978" w:hanging="358"/>
      </w:pPr>
      <w:rPr>
        <w:rFonts w:hint="default"/>
        <w:lang w:val="fr-CA" w:eastAsia="fr-CA" w:bidi="fr-CA"/>
      </w:rPr>
    </w:lvl>
    <w:lvl w:ilvl="4" w:tplc="0F0ED8C2">
      <w:numFmt w:val="bullet"/>
      <w:lvlText w:val="•"/>
      <w:lvlJc w:val="left"/>
      <w:pPr>
        <w:ind w:left="3784" w:hanging="358"/>
      </w:pPr>
      <w:rPr>
        <w:rFonts w:hint="default"/>
        <w:lang w:val="fr-CA" w:eastAsia="fr-CA" w:bidi="fr-CA"/>
      </w:rPr>
    </w:lvl>
    <w:lvl w:ilvl="5" w:tplc="0B18E3C4">
      <w:numFmt w:val="bullet"/>
      <w:lvlText w:val="•"/>
      <w:lvlJc w:val="left"/>
      <w:pPr>
        <w:ind w:left="4590" w:hanging="358"/>
      </w:pPr>
      <w:rPr>
        <w:rFonts w:hint="default"/>
        <w:lang w:val="fr-CA" w:eastAsia="fr-CA" w:bidi="fr-CA"/>
      </w:rPr>
    </w:lvl>
    <w:lvl w:ilvl="6" w:tplc="553EB9F0">
      <w:numFmt w:val="bullet"/>
      <w:lvlText w:val="•"/>
      <w:lvlJc w:val="left"/>
      <w:pPr>
        <w:ind w:left="5396" w:hanging="358"/>
      </w:pPr>
      <w:rPr>
        <w:rFonts w:hint="default"/>
        <w:lang w:val="fr-CA" w:eastAsia="fr-CA" w:bidi="fr-CA"/>
      </w:rPr>
    </w:lvl>
    <w:lvl w:ilvl="7" w:tplc="A4389FE0">
      <w:numFmt w:val="bullet"/>
      <w:lvlText w:val="•"/>
      <w:lvlJc w:val="left"/>
      <w:pPr>
        <w:ind w:left="6202" w:hanging="358"/>
      </w:pPr>
      <w:rPr>
        <w:rFonts w:hint="default"/>
        <w:lang w:val="fr-CA" w:eastAsia="fr-CA" w:bidi="fr-CA"/>
      </w:rPr>
    </w:lvl>
    <w:lvl w:ilvl="8" w:tplc="D8163E72">
      <w:numFmt w:val="bullet"/>
      <w:lvlText w:val="•"/>
      <w:lvlJc w:val="left"/>
      <w:pPr>
        <w:ind w:left="7008" w:hanging="358"/>
      </w:pPr>
      <w:rPr>
        <w:rFonts w:hint="default"/>
        <w:lang w:val="fr-CA" w:eastAsia="fr-CA" w:bidi="fr-CA"/>
      </w:rPr>
    </w:lvl>
  </w:abstractNum>
  <w:abstractNum w:abstractNumId="3" w15:restartNumberingAfterBreak="0">
    <w:nsid w:val="193B3543"/>
    <w:multiLevelType w:val="hybridMultilevel"/>
    <w:tmpl w:val="0ECAC1FA"/>
    <w:lvl w:ilvl="0" w:tplc="D116DA42">
      <w:start w:val="1"/>
      <w:numFmt w:val="decimal"/>
      <w:pStyle w:val="Articles"/>
      <w:lvlText w:val="%1."/>
      <w:lvlJc w:val="left"/>
      <w:pPr>
        <w:ind w:left="720" w:hanging="360"/>
      </w:pPr>
    </w:lvl>
    <w:lvl w:ilvl="1" w:tplc="1F88FBCE">
      <w:start w:val="1"/>
      <w:numFmt w:val="lowerLetter"/>
      <w:pStyle w:val="Alinas"/>
      <w:lvlText w:val="%2)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E582D"/>
    <w:multiLevelType w:val="hybridMultilevel"/>
    <w:tmpl w:val="F5B02962"/>
    <w:lvl w:ilvl="0" w:tplc="18388456">
      <w:numFmt w:val="bullet"/>
      <w:lvlText w:val="□"/>
      <w:lvlJc w:val="left"/>
      <w:pPr>
        <w:ind w:left="561" w:hanging="358"/>
      </w:pPr>
      <w:rPr>
        <w:rFonts w:hint="default"/>
        <w:w w:val="100"/>
        <w:lang w:val="fr-CA" w:eastAsia="fr-CA" w:bidi="fr-CA"/>
      </w:rPr>
    </w:lvl>
    <w:lvl w:ilvl="1" w:tplc="66B6D892">
      <w:numFmt w:val="bullet"/>
      <w:lvlText w:val="•"/>
      <w:lvlJc w:val="left"/>
      <w:pPr>
        <w:ind w:left="1366" w:hanging="358"/>
      </w:pPr>
      <w:rPr>
        <w:rFonts w:hint="default"/>
        <w:lang w:val="fr-CA" w:eastAsia="fr-CA" w:bidi="fr-CA"/>
      </w:rPr>
    </w:lvl>
    <w:lvl w:ilvl="2" w:tplc="D73CB726">
      <w:numFmt w:val="bullet"/>
      <w:lvlText w:val="•"/>
      <w:lvlJc w:val="left"/>
      <w:pPr>
        <w:ind w:left="2172" w:hanging="358"/>
      </w:pPr>
      <w:rPr>
        <w:rFonts w:hint="default"/>
        <w:lang w:val="fr-CA" w:eastAsia="fr-CA" w:bidi="fr-CA"/>
      </w:rPr>
    </w:lvl>
    <w:lvl w:ilvl="3" w:tplc="C5562E18">
      <w:numFmt w:val="bullet"/>
      <w:lvlText w:val="•"/>
      <w:lvlJc w:val="left"/>
      <w:pPr>
        <w:ind w:left="2978" w:hanging="358"/>
      </w:pPr>
      <w:rPr>
        <w:rFonts w:hint="default"/>
        <w:lang w:val="fr-CA" w:eastAsia="fr-CA" w:bidi="fr-CA"/>
      </w:rPr>
    </w:lvl>
    <w:lvl w:ilvl="4" w:tplc="9E72FC68">
      <w:numFmt w:val="bullet"/>
      <w:lvlText w:val="•"/>
      <w:lvlJc w:val="left"/>
      <w:pPr>
        <w:ind w:left="3784" w:hanging="358"/>
      </w:pPr>
      <w:rPr>
        <w:rFonts w:hint="default"/>
        <w:lang w:val="fr-CA" w:eastAsia="fr-CA" w:bidi="fr-CA"/>
      </w:rPr>
    </w:lvl>
    <w:lvl w:ilvl="5" w:tplc="EAAA3B8C">
      <w:numFmt w:val="bullet"/>
      <w:lvlText w:val="•"/>
      <w:lvlJc w:val="left"/>
      <w:pPr>
        <w:ind w:left="4590" w:hanging="358"/>
      </w:pPr>
      <w:rPr>
        <w:rFonts w:hint="default"/>
        <w:lang w:val="fr-CA" w:eastAsia="fr-CA" w:bidi="fr-CA"/>
      </w:rPr>
    </w:lvl>
    <w:lvl w:ilvl="6" w:tplc="C786F818">
      <w:numFmt w:val="bullet"/>
      <w:lvlText w:val="•"/>
      <w:lvlJc w:val="left"/>
      <w:pPr>
        <w:ind w:left="5396" w:hanging="358"/>
      </w:pPr>
      <w:rPr>
        <w:rFonts w:hint="default"/>
        <w:lang w:val="fr-CA" w:eastAsia="fr-CA" w:bidi="fr-CA"/>
      </w:rPr>
    </w:lvl>
    <w:lvl w:ilvl="7" w:tplc="7D407D9A">
      <w:numFmt w:val="bullet"/>
      <w:lvlText w:val="•"/>
      <w:lvlJc w:val="left"/>
      <w:pPr>
        <w:ind w:left="6202" w:hanging="358"/>
      </w:pPr>
      <w:rPr>
        <w:rFonts w:hint="default"/>
        <w:lang w:val="fr-CA" w:eastAsia="fr-CA" w:bidi="fr-CA"/>
      </w:rPr>
    </w:lvl>
    <w:lvl w:ilvl="8" w:tplc="EA50AB7A">
      <w:numFmt w:val="bullet"/>
      <w:lvlText w:val="•"/>
      <w:lvlJc w:val="left"/>
      <w:pPr>
        <w:ind w:left="7008" w:hanging="358"/>
      </w:pPr>
      <w:rPr>
        <w:rFonts w:hint="default"/>
        <w:lang w:val="fr-CA" w:eastAsia="fr-CA" w:bidi="fr-CA"/>
      </w:rPr>
    </w:lvl>
  </w:abstractNum>
  <w:abstractNum w:abstractNumId="5" w15:restartNumberingAfterBreak="0">
    <w:nsid w:val="407A3B7F"/>
    <w:multiLevelType w:val="hybridMultilevel"/>
    <w:tmpl w:val="88A829DE"/>
    <w:lvl w:ilvl="0" w:tplc="7B0CFAAE">
      <w:numFmt w:val="bullet"/>
      <w:lvlText w:val="□"/>
      <w:lvlJc w:val="left"/>
      <w:pPr>
        <w:ind w:left="561" w:hanging="358"/>
      </w:pPr>
      <w:rPr>
        <w:rFonts w:ascii="Calibri" w:eastAsia="Calibri" w:hAnsi="Calibri" w:cs="Calibri" w:hint="default"/>
        <w:w w:val="100"/>
        <w:sz w:val="22"/>
        <w:szCs w:val="22"/>
        <w:lang w:val="fr-CA" w:eastAsia="fr-CA" w:bidi="fr-CA"/>
      </w:rPr>
    </w:lvl>
    <w:lvl w:ilvl="1" w:tplc="A850B122">
      <w:numFmt w:val="bullet"/>
      <w:lvlText w:val="•"/>
      <w:lvlJc w:val="left"/>
      <w:pPr>
        <w:ind w:left="1366" w:hanging="358"/>
      </w:pPr>
      <w:rPr>
        <w:rFonts w:hint="default"/>
        <w:lang w:val="fr-CA" w:eastAsia="fr-CA" w:bidi="fr-CA"/>
      </w:rPr>
    </w:lvl>
    <w:lvl w:ilvl="2" w:tplc="0A6054EE">
      <w:numFmt w:val="bullet"/>
      <w:lvlText w:val="•"/>
      <w:lvlJc w:val="left"/>
      <w:pPr>
        <w:ind w:left="2172" w:hanging="358"/>
      </w:pPr>
      <w:rPr>
        <w:rFonts w:hint="default"/>
        <w:lang w:val="fr-CA" w:eastAsia="fr-CA" w:bidi="fr-CA"/>
      </w:rPr>
    </w:lvl>
    <w:lvl w:ilvl="3" w:tplc="9BFC9DC4">
      <w:numFmt w:val="bullet"/>
      <w:lvlText w:val="•"/>
      <w:lvlJc w:val="left"/>
      <w:pPr>
        <w:ind w:left="2978" w:hanging="358"/>
      </w:pPr>
      <w:rPr>
        <w:rFonts w:hint="default"/>
        <w:lang w:val="fr-CA" w:eastAsia="fr-CA" w:bidi="fr-CA"/>
      </w:rPr>
    </w:lvl>
    <w:lvl w:ilvl="4" w:tplc="19FE771A">
      <w:numFmt w:val="bullet"/>
      <w:lvlText w:val="•"/>
      <w:lvlJc w:val="left"/>
      <w:pPr>
        <w:ind w:left="3784" w:hanging="358"/>
      </w:pPr>
      <w:rPr>
        <w:rFonts w:hint="default"/>
        <w:lang w:val="fr-CA" w:eastAsia="fr-CA" w:bidi="fr-CA"/>
      </w:rPr>
    </w:lvl>
    <w:lvl w:ilvl="5" w:tplc="9C10BA58">
      <w:numFmt w:val="bullet"/>
      <w:lvlText w:val="•"/>
      <w:lvlJc w:val="left"/>
      <w:pPr>
        <w:ind w:left="4590" w:hanging="358"/>
      </w:pPr>
      <w:rPr>
        <w:rFonts w:hint="default"/>
        <w:lang w:val="fr-CA" w:eastAsia="fr-CA" w:bidi="fr-CA"/>
      </w:rPr>
    </w:lvl>
    <w:lvl w:ilvl="6" w:tplc="322C16F4">
      <w:numFmt w:val="bullet"/>
      <w:lvlText w:val="•"/>
      <w:lvlJc w:val="left"/>
      <w:pPr>
        <w:ind w:left="5396" w:hanging="358"/>
      </w:pPr>
      <w:rPr>
        <w:rFonts w:hint="default"/>
        <w:lang w:val="fr-CA" w:eastAsia="fr-CA" w:bidi="fr-CA"/>
      </w:rPr>
    </w:lvl>
    <w:lvl w:ilvl="7" w:tplc="168A249C">
      <w:numFmt w:val="bullet"/>
      <w:lvlText w:val="•"/>
      <w:lvlJc w:val="left"/>
      <w:pPr>
        <w:ind w:left="6202" w:hanging="358"/>
      </w:pPr>
      <w:rPr>
        <w:rFonts w:hint="default"/>
        <w:lang w:val="fr-CA" w:eastAsia="fr-CA" w:bidi="fr-CA"/>
      </w:rPr>
    </w:lvl>
    <w:lvl w:ilvl="8" w:tplc="FD22CD56">
      <w:numFmt w:val="bullet"/>
      <w:lvlText w:val="•"/>
      <w:lvlJc w:val="left"/>
      <w:pPr>
        <w:ind w:left="7008" w:hanging="358"/>
      </w:pPr>
      <w:rPr>
        <w:rFonts w:hint="default"/>
        <w:lang w:val="fr-CA" w:eastAsia="fr-CA" w:bidi="fr-CA"/>
      </w:rPr>
    </w:lvl>
  </w:abstractNum>
  <w:abstractNum w:abstractNumId="6" w15:restartNumberingAfterBreak="0">
    <w:nsid w:val="48C741CC"/>
    <w:multiLevelType w:val="hybridMultilevel"/>
    <w:tmpl w:val="FFCE20E6"/>
    <w:lvl w:ilvl="0" w:tplc="7E3AD552">
      <w:numFmt w:val="bullet"/>
      <w:lvlText w:val="□"/>
      <w:lvlJc w:val="left"/>
      <w:pPr>
        <w:ind w:left="561" w:hanging="358"/>
      </w:pPr>
      <w:rPr>
        <w:rFonts w:hint="default"/>
        <w:w w:val="100"/>
        <w:lang w:val="fr-CA" w:eastAsia="fr-CA" w:bidi="fr-CA"/>
      </w:rPr>
    </w:lvl>
    <w:lvl w:ilvl="1" w:tplc="4FE0CEF4">
      <w:numFmt w:val="bullet"/>
      <w:lvlText w:val="•"/>
      <w:lvlJc w:val="left"/>
      <w:pPr>
        <w:ind w:left="1366" w:hanging="358"/>
      </w:pPr>
      <w:rPr>
        <w:rFonts w:hint="default"/>
        <w:lang w:val="fr-CA" w:eastAsia="fr-CA" w:bidi="fr-CA"/>
      </w:rPr>
    </w:lvl>
    <w:lvl w:ilvl="2" w:tplc="FA8EE484">
      <w:numFmt w:val="bullet"/>
      <w:lvlText w:val="•"/>
      <w:lvlJc w:val="left"/>
      <w:pPr>
        <w:ind w:left="2172" w:hanging="358"/>
      </w:pPr>
      <w:rPr>
        <w:rFonts w:hint="default"/>
        <w:lang w:val="fr-CA" w:eastAsia="fr-CA" w:bidi="fr-CA"/>
      </w:rPr>
    </w:lvl>
    <w:lvl w:ilvl="3" w:tplc="32F41E90">
      <w:numFmt w:val="bullet"/>
      <w:lvlText w:val="•"/>
      <w:lvlJc w:val="left"/>
      <w:pPr>
        <w:ind w:left="2978" w:hanging="358"/>
      </w:pPr>
      <w:rPr>
        <w:rFonts w:hint="default"/>
        <w:lang w:val="fr-CA" w:eastAsia="fr-CA" w:bidi="fr-CA"/>
      </w:rPr>
    </w:lvl>
    <w:lvl w:ilvl="4" w:tplc="DB8E8D8C">
      <w:numFmt w:val="bullet"/>
      <w:lvlText w:val="•"/>
      <w:lvlJc w:val="left"/>
      <w:pPr>
        <w:ind w:left="3784" w:hanging="358"/>
      </w:pPr>
      <w:rPr>
        <w:rFonts w:hint="default"/>
        <w:lang w:val="fr-CA" w:eastAsia="fr-CA" w:bidi="fr-CA"/>
      </w:rPr>
    </w:lvl>
    <w:lvl w:ilvl="5" w:tplc="D4D0D080">
      <w:numFmt w:val="bullet"/>
      <w:lvlText w:val="•"/>
      <w:lvlJc w:val="left"/>
      <w:pPr>
        <w:ind w:left="4590" w:hanging="358"/>
      </w:pPr>
      <w:rPr>
        <w:rFonts w:hint="default"/>
        <w:lang w:val="fr-CA" w:eastAsia="fr-CA" w:bidi="fr-CA"/>
      </w:rPr>
    </w:lvl>
    <w:lvl w:ilvl="6" w:tplc="42F892E2">
      <w:numFmt w:val="bullet"/>
      <w:lvlText w:val="•"/>
      <w:lvlJc w:val="left"/>
      <w:pPr>
        <w:ind w:left="5396" w:hanging="358"/>
      </w:pPr>
      <w:rPr>
        <w:rFonts w:hint="default"/>
        <w:lang w:val="fr-CA" w:eastAsia="fr-CA" w:bidi="fr-CA"/>
      </w:rPr>
    </w:lvl>
    <w:lvl w:ilvl="7" w:tplc="619ACC0E">
      <w:numFmt w:val="bullet"/>
      <w:lvlText w:val="•"/>
      <w:lvlJc w:val="left"/>
      <w:pPr>
        <w:ind w:left="6202" w:hanging="358"/>
      </w:pPr>
      <w:rPr>
        <w:rFonts w:hint="default"/>
        <w:lang w:val="fr-CA" w:eastAsia="fr-CA" w:bidi="fr-CA"/>
      </w:rPr>
    </w:lvl>
    <w:lvl w:ilvl="8" w:tplc="E9AC0EF8">
      <w:numFmt w:val="bullet"/>
      <w:lvlText w:val="•"/>
      <w:lvlJc w:val="left"/>
      <w:pPr>
        <w:ind w:left="7008" w:hanging="358"/>
      </w:pPr>
      <w:rPr>
        <w:rFonts w:hint="default"/>
        <w:lang w:val="fr-CA" w:eastAsia="fr-CA" w:bidi="fr-CA"/>
      </w:rPr>
    </w:lvl>
  </w:abstractNum>
  <w:abstractNum w:abstractNumId="7" w15:restartNumberingAfterBreak="0">
    <w:nsid w:val="60E154E3"/>
    <w:multiLevelType w:val="hybridMultilevel"/>
    <w:tmpl w:val="59D0DE8E"/>
    <w:lvl w:ilvl="0" w:tplc="0A56D2EC">
      <w:numFmt w:val="bullet"/>
      <w:lvlText w:val="-"/>
      <w:lvlJc w:val="left"/>
      <w:pPr>
        <w:ind w:left="1065" w:hanging="705"/>
      </w:pPr>
      <w:rPr>
        <w:rFonts w:ascii="Manrope" w:eastAsiaTheme="minorHAnsi" w:hAnsi="Manrope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267CE"/>
    <w:multiLevelType w:val="hybridMultilevel"/>
    <w:tmpl w:val="246EFF58"/>
    <w:lvl w:ilvl="0" w:tplc="7C1CAFE6">
      <w:numFmt w:val="bullet"/>
      <w:lvlText w:val="□"/>
      <w:lvlJc w:val="left"/>
      <w:pPr>
        <w:ind w:left="566" w:hanging="360"/>
      </w:pPr>
      <w:rPr>
        <w:rFonts w:ascii="Calibri" w:eastAsia="Calibri" w:hAnsi="Calibri" w:cs="Calibri" w:hint="default"/>
        <w:w w:val="100"/>
        <w:sz w:val="22"/>
        <w:szCs w:val="22"/>
        <w:lang w:val="fr-CA" w:eastAsia="fr-CA" w:bidi="fr-CA"/>
      </w:rPr>
    </w:lvl>
    <w:lvl w:ilvl="1" w:tplc="A9687A8A">
      <w:numFmt w:val="bullet"/>
      <w:lvlText w:val="•"/>
      <w:lvlJc w:val="left"/>
      <w:pPr>
        <w:ind w:left="1367" w:hanging="360"/>
      </w:pPr>
      <w:rPr>
        <w:rFonts w:hint="default"/>
        <w:lang w:val="fr-CA" w:eastAsia="fr-CA" w:bidi="fr-CA"/>
      </w:rPr>
    </w:lvl>
    <w:lvl w:ilvl="2" w:tplc="7E04C0D6">
      <w:numFmt w:val="bullet"/>
      <w:lvlText w:val="•"/>
      <w:lvlJc w:val="left"/>
      <w:pPr>
        <w:ind w:left="2175" w:hanging="360"/>
      </w:pPr>
      <w:rPr>
        <w:rFonts w:hint="default"/>
        <w:lang w:val="fr-CA" w:eastAsia="fr-CA" w:bidi="fr-CA"/>
      </w:rPr>
    </w:lvl>
    <w:lvl w:ilvl="3" w:tplc="59DE0990">
      <w:numFmt w:val="bullet"/>
      <w:lvlText w:val="•"/>
      <w:lvlJc w:val="left"/>
      <w:pPr>
        <w:ind w:left="2983" w:hanging="360"/>
      </w:pPr>
      <w:rPr>
        <w:rFonts w:hint="default"/>
        <w:lang w:val="fr-CA" w:eastAsia="fr-CA" w:bidi="fr-CA"/>
      </w:rPr>
    </w:lvl>
    <w:lvl w:ilvl="4" w:tplc="4612918E">
      <w:numFmt w:val="bullet"/>
      <w:lvlText w:val="•"/>
      <w:lvlJc w:val="left"/>
      <w:pPr>
        <w:ind w:left="3790" w:hanging="360"/>
      </w:pPr>
      <w:rPr>
        <w:rFonts w:hint="default"/>
        <w:lang w:val="fr-CA" w:eastAsia="fr-CA" w:bidi="fr-CA"/>
      </w:rPr>
    </w:lvl>
    <w:lvl w:ilvl="5" w:tplc="58AAC28A">
      <w:numFmt w:val="bullet"/>
      <w:lvlText w:val="•"/>
      <w:lvlJc w:val="left"/>
      <w:pPr>
        <w:ind w:left="4598" w:hanging="360"/>
      </w:pPr>
      <w:rPr>
        <w:rFonts w:hint="default"/>
        <w:lang w:val="fr-CA" w:eastAsia="fr-CA" w:bidi="fr-CA"/>
      </w:rPr>
    </w:lvl>
    <w:lvl w:ilvl="6" w:tplc="DD34CEE6">
      <w:numFmt w:val="bullet"/>
      <w:lvlText w:val="•"/>
      <w:lvlJc w:val="left"/>
      <w:pPr>
        <w:ind w:left="5406" w:hanging="360"/>
      </w:pPr>
      <w:rPr>
        <w:rFonts w:hint="default"/>
        <w:lang w:val="fr-CA" w:eastAsia="fr-CA" w:bidi="fr-CA"/>
      </w:rPr>
    </w:lvl>
    <w:lvl w:ilvl="7" w:tplc="001A2976">
      <w:numFmt w:val="bullet"/>
      <w:lvlText w:val="•"/>
      <w:lvlJc w:val="left"/>
      <w:pPr>
        <w:ind w:left="6213" w:hanging="360"/>
      </w:pPr>
      <w:rPr>
        <w:rFonts w:hint="default"/>
        <w:lang w:val="fr-CA" w:eastAsia="fr-CA" w:bidi="fr-CA"/>
      </w:rPr>
    </w:lvl>
    <w:lvl w:ilvl="8" w:tplc="EA38EA48">
      <w:numFmt w:val="bullet"/>
      <w:lvlText w:val="•"/>
      <w:lvlJc w:val="left"/>
      <w:pPr>
        <w:ind w:left="7021" w:hanging="360"/>
      </w:pPr>
      <w:rPr>
        <w:rFonts w:hint="default"/>
        <w:lang w:val="fr-CA" w:eastAsia="fr-CA" w:bidi="fr-CA"/>
      </w:rPr>
    </w:lvl>
  </w:abstractNum>
  <w:abstractNum w:abstractNumId="9" w15:restartNumberingAfterBreak="0">
    <w:nsid w:val="6C5E276A"/>
    <w:multiLevelType w:val="hybridMultilevel"/>
    <w:tmpl w:val="7A162C2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272375">
    <w:abstractNumId w:val="3"/>
  </w:num>
  <w:num w:numId="2" w16cid:durableId="967971081">
    <w:abstractNumId w:val="8"/>
  </w:num>
  <w:num w:numId="3" w16cid:durableId="897740272">
    <w:abstractNumId w:val="0"/>
  </w:num>
  <w:num w:numId="4" w16cid:durableId="1859847553">
    <w:abstractNumId w:val="4"/>
  </w:num>
  <w:num w:numId="5" w16cid:durableId="1791826491">
    <w:abstractNumId w:val="5"/>
  </w:num>
  <w:num w:numId="6" w16cid:durableId="66417804">
    <w:abstractNumId w:val="2"/>
  </w:num>
  <w:num w:numId="7" w16cid:durableId="748967855">
    <w:abstractNumId w:val="6"/>
  </w:num>
  <w:num w:numId="8" w16cid:durableId="492373013">
    <w:abstractNumId w:val="1"/>
  </w:num>
  <w:num w:numId="9" w16cid:durableId="242418186">
    <w:abstractNumId w:val="9"/>
  </w:num>
  <w:num w:numId="10" w16cid:durableId="6511750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DBC"/>
    <w:rsid w:val="00011570"/>
    <w:rsid w:val="000168F6"/>
    <w:rsid w:val="000229F0"/>
    <w:rsid w:val="00033A36"/>
    <w:rsid w:val="00091845"/>
    <w:rsid w:val="000A610E"/>
    <w:rsid w:val="000C2B93"/>
    <w:rsid w:val="0010592D"/>
    <w:rsid w:val="00154FDE"/>
    <w:rsid w:val="00160667"/>
    <w:rsid w:val="0018496A"/>
    <w:rsid w:val="00195A44"/>
    <w:rsid w:val="001A360F"/>
    <w:rsid w:val="002008D9"/>
    <w:rsid w:val="00281097"/>
    <w:rsid w:val="002B5C6A"/>
    <w:rsid w:val="002E08B9"/>
    <w:rsid w:val="002F1786"/>
    <w:rsid w:val="00327077"/>
    <w:rsid w:val="00336152"/>
    <w:rsid w:val="003B2578"/>
    <w:rsid w:val="003D5499"/>
    <w:rsid w:val="003D7DBC"/>
    <w:rsid w:val="003F1D15"/>
    <w:rsid w:val="00434E58"/>
    <w:rsid w:val="00452886"/>
    <w:rsid w:val="00493E53"/>
    <w:rsid w:val="004B200C"/>
    <w:rsid w:val="004E412E"/>
    <w:rsid w:val="00511453"/>
    <w:rsid w:val="0051797F"/>
    <w:rsid w:val="00524132"/>
    <w:rsid w:val="00530650"/>
    <w:rsid w:val="00541E08"/>
    <w:rsid w:val="005B2281"/>
    <w:rsid w:val="006278E3"/>
    <w:rsid w:val="006927D1"/>
    <w:rsid w:val="006A2EB1"/>
    <w:rsid w:val="006C7A24"/>
    <w:rsid w:val="006E641D"/>
    <w:rsid w:val="00700E75"/>
    <w:rsid w:val="00764275"/>
    <w:rsid w:val="00795076"/>
    <w:rsid w:val="007A24D5"/>
    <w:rsid w:val="007B0879"/>
    <w:rsid w:val="00804592"/>
    <w:rsid w:val="008077EF"/>
    <w:rsid w:val="00841C5A"/>
    <w:rsid w:val="0084714B"/>
    <w:rsid w:val="00875B3C"/>
    <w:rsid w:val="00894282"/>
    <w:rsid w:val="008B3EDE"/>
    <w:rsid w:val="008E3422"/>
    <w:rsid w:val="00913F01"/>
    <w:rsid w:val="00914117"/>
    <w:rsid w:val="0096601D"/>
    <w:rsid w:val="00970FD3"/>
    <w:rsid w:val="009A225E"/>
    <w:rsid w:val="00A24FF9"/>
    <w:rsid w:val="00A31EAC"/>
    <w:rsid w:val="00A67507"/>
    <w:rsid w:val="00A75043"/>
    <w:rsid w:val="00A83B16"/>
    <w:rsid w:val="00AA0DA1"/>
    <w:rsid w:val="00AA7B15"/>
    <w:rsid w:val="00B157BF"/>
    <w:rsid w:val="00B5151F"/>
    <w:rsid w:val="00B54FE6"/>
    <w:rsid w:val="00B80596"/>
    <w:rsid w:val="00BA1A7D"/>
    <w:rsid w:val="00BF33B7"/>
    <w:rsid w:val="00C41D76"/>
    <w:rsid w:val="00C45BC6"/>
    <w:rsid w:val="00CA3BA0"/>
    <w:rsid w:val="00CB66E7"/>
    <w:rsid w:val="00D123EE"/>
    <w:rsid w:val="00D254AD"/>
    <w:rsid w:val="00D81543"/>
    <w:rsid w:val="00DA47E1"/>
    <w:rsid w:val="00DB1DD6"/>
    <w:rsid w:val="00DF064E"/>
    <w:rsid w:val="00DF466D"/>
    <w:rsid w:val="00E06C2D"/>
    <w:rsid w:val="00E404C5"/>
    <w:rsid w:val="00E51245"/>
    <w:rsid w:val="00E52365"/>
    <w:rsid w:val="00E567C5"/>
    <w:rsid w:val="00F43834"/>
    <w:rsid w:val="00F66A3A"/>
    <w:rsid w:val="00F876EC"/>
    <w:rsid w:val="00F94FF0"/>
    <w:rsid w:val="00FA37B9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17C76"/>
  <w15:chartTrackingRefBased/>
  <w15:docId w15:val="{F430BAB9-9C7F-4FC7-B6D8-9C07693A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12E"/>
    <w:pPr>
      <w:spacing w:before="120" w:after="120" w:line="259" w:lineRule="auto"/>
    </w:pPr>
    <w:rPr>
      <w:rFonts w:ascii="Manrope" w:hAnsi="Manrope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3D7DBC"/>
    <w:pPr>
      <w:keepNext/>
      <w:spacing w:before="360"/>
      <w:ind w:left="426" w:hanging="426"/>
      <w:outlineLvl w:val="0"/>
    </w:pPr>
    <w:rPr>
      <w:rFonts w:ascii="Manrope ExtraBold" w:hAnsi="Manrope ExtraBold"/>
      <w:caps/>
      <w:sz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A37B9"/>
    <w:pPr>
      <w:keepNext/>
      <w:spacing w:before="240"/>
      <w:outlineLvl w:val="1"/>
    </w:pPr>
    <w:rPr>
      <w:rFonts w:ascii="Manrope ExtraBold" w:hAnsi="Manrope ExtraBold"/>
      <w:sz w:val="22"/>
      <w:szCs w:val="28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FA37B9"/>
    <w:pPr>
      <w:outlineLvl w:val="2"/>
    </w:pPr>
    <w:rPr>
      <w:rFonts w:ascii="Manrope SemiBold" w:hAnsi="Manrope SemiBold"/>
      <w:caps/>
      <w:sz w:val="20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4E4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BA28F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E412E"/>
    <w:pPr>
      <w:keepNext/>
      <w:keepLines/>
      <w:spacing w:before="80" w:after="40"/>
      <w:outlineLvl w:val="4"/>
    </w:pPr>
    <w:rPr>
      <w:rFonts w:eastAsiaTheme="majorEastAsia" w:cstheme="majorBidi"/>
      <w:color w:val="4BA28F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E4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E4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E4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E4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D7DBC"/>
    <w:rPr>
      <w:rFonts w:ascii="Manrope ExtraBold" w:hAnsi="Manrope ExtraBold"/>
      <w:caps/>
    </w:rPr>
  </w:style>
  <w:style w:type="character" w:customStyle="1" w:styleId="Titre2Car">
    <w:name w:val="Titre 2 Car"/>
    <w:basedOn w:val="Policepardfaut"/>
    <w:link w:val="Titre2"/>
    <w:uiPriority w:val="9"/>
    <w:rsid w:val="00FA37B9"/>
    <w:rPr>
      <w:rFonts w:ascii="Manrope ExtraBold" w:hAnsi="Manrope ExtraBold"/>
      <w:sz w:val="22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FA37B9"/>
    <w:rPr>
      <w:rFonts w:ascii="Manrope SemiBold" w:hAnsi="Manrope SemiBold"/>
      <w:caps/>
      <w:sz w:val="20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E412E"/>
    <w:rPr>
      <w:rFonts w:eastAsiaTheme="majorEastAsia" w:cstheme="majorBidi"/>
      <w:i/>
      <w:iCs/>
      <w:color w:val="4BA28F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E412E"/>
    <w:rPr>
      <w:rFonts w:eastAsiaTheme="majorEastAsia" w:cstheme="majorBidi"/>
      <w:color w:val="4BA28F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E412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E412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E412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E412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rsid w:val="00764275"/>
    <w:pPr>
      <w:spacing w:before="1320"/>
    </w:pPr>
    <w:rPr>
      <w:rFonts w:ascii="Manrope ExtraBold" w:hAnsi="Manrope ExtraBold"/>
      <w:caps/>
      <w:sz w:val="36"/>
      <w:szCs w:val="36"/>
    </w:rPr>
  </w:style>
  <w:style w:type="character" w:customStyle="1" w:styleId="TitreCar">
    <w:name w:val="Titre Car"/>
    <w:basedOn w:val="Policepardfaut"/>
    <w:link w:val="Titre"/>
    <w:uiPriority w:val="10"/>
    <w:rsid w:val="00764275"/>
    <w:rPr>
      <w:rFonts w:ascii="Manrope ExtraBold" w:hAnsi="Manrope ExtraBold"/>
      <w:caps/>
      <w:sz w:val="36"/>
      <w:szCs w:val="36"/>
    </w:rPr>
  </w:style>
  <w:style w:type="paragraph" w:styleId="Sous-titre">
    <w:name w:val="Subtitle"/>
    <w:basedOn w:val="Normal"/>
    <w:next w:val="Normal"/>
    <w:link w:val="Sous-titreCar"/>
    <w:uiPriority w:val="11"/>
    <w:rsid w:val="00764275"/>
    <w:pPr>
      <w:spacing w:after="1440"/>
    </w:pPr>
    <w:rPr>
      <w:rFonts w:ascii="Manrope ExtraBold" w:hAnsi="Manrope ExtraBold"/>
      <w:color w:val="7CC2B3" w:themeColor="accent1"/>
      <w:sz w:val="36"/>
      <w:szCs w:val="36"/>
    </w:rPr>
  </w:style>
  <w:style w:type="character" w:customStyle="1" w:styleId="Sous-titreCar">
    <w:name w:val="Sous-titre Car"/>
    <w:basedOn w:val="Policepardfaut"/>
    <w:link w:val="Sous-titre"/>
    <w:uiPriority w:val="11"/>
    <w:rsid w:val="00764275"/>
    <w:rPr>
      <w:rFonts w:ascii="Manrope ExtraBold" w:hAnsi="Manrope ExtraBold"/>
      <w:color w:val="7CC2B3" w:themeColor="accent1"/>
      <w:sz w:val="36"/>
      <w:szCs w:val="36"/>
    </w:rPr>
  </w:style>
  <w:style w:type="paragraph" w:styleId="Citation">
    <w:name w:val="Quote"/>
    <w:basedOn w:val="Normal"/>
    <w:next w:val="Normal"/>
    <w:link w:val="CitationCar"/>
    <w:uiPriority w:val="29"/>
    <w:rsid w:val="004E4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E412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rsid w:val="0032707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rsid w:val="004E412E"/>
    <w:rPr>
      <w:i/>
      <w:iCs/>
      <w:color w:val="4BA28F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rsid w:val="004E412E"/>
    <w:pPr>
      <w:pBdr>
        <w:top w:val="single" w:sz="4" w:space="10" w:color="4BA28F" w:themeColor="accent1" w:themeShade="BF"/>
        <w:bottom w:val="single" w:sz="4" w:space="10" w:color="4BA28F" w:themeColor="accent1" w:themeShade="BF"/>
      </w:pBdr>
      <w:spacing w:before="360" w:after="360"/>
      <w:ind w:left="864" w:right="864"/>
      <w:jc w:val="center"/>
    </w:pPr>
    <w:rPr>
      <w:i/>
      <w:iCs/>
      <w:color w:val="4BA28F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E412E"/>
    <w:rPr>
      <w:i/>
      <w:iCs/>
      <w:color w:val="4BA28F" w:themeColor="accent1" w:themeShade="BF"/>
    </w:rPr>
  </w:style>
  <w:style w:type="character" w:styleId="Rfrenceintense">
    <w:name w:val="Intense Reference"/>
    <w:basedOn w:val="Policepardfaut"/>
    <w:uiPriority w:val="32"/>
    <w:rsid w:val="004E412E"/>
    <w:rPr>
      <w:b/>
      <w:bCs/>
      <w:smallCaps/>
      <w:color w:val="4BA28F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E41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412E"/>
  </w:style>
  <w:style w:type="paragraph" w:styleId="Pieddepage">
    <w:name w:val="footer"/>
    <w:basedOn w:val="Normal"/>
    <w:link w:val="PieddepageCar"/>
    <w:uiPriority w:val="99"/>
    <w:unhideWhenUsed/>
    <w:rsid w:val="004E41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412E"/>
  </w:style>
  <w:style w:type="table" w:styleId="Grilledutableau">
    <w:name w:val="Table Grid"/>
    <w:basedOn w:val="TableauNormal"/>
    <w:uiPriority w:val="39"/>
    <w:rsid w:val="00804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ginationTdM">
    <w:name w:val="PaginationTdM"/>
    <w:basedOn w:val="Pieddepage"/>
    <w:link w:val="PaginationTdMCar"/>
    <w:rsid w:val="00764275"/>
    <w:pPr>
      <w:spacing w:before="0" w:after="120"/>
      <w:jc w:val="right"/>
    </w:pPr>
    <w:rPr>
      <w:rFonts w:eastAsia="Times New Roman" w:cs="Calibri"/>
      <w:kern w:val="0"/>
      <w:sz w:val="16"/>
      <w:szCs w:val="16"/>
      <w:lang w:eastAsia="fr-CA"/>
      <w14:ligatures w14:val="none"/>
    </w:rPr>
  </w:style>
  <w:style w:type="character" w:customStyle="1" w:styleId="PaginationTdMCar">
    <w:name w:val="PaginationTdM Car"/>
    <w:basedOn w:val="PieddepageCar"/>
    <w:link w:val="PaginationTdM"/>
    <w:rsid w:val="00764275"/>
    <w:rPr>
      <w:rFonts w:ascii="Manrope" w:eastAsia="Times New Roman" w:hAnsi="Manrope" w:cs="Calibri"/>
      <w:kern w:val="0"/>
      <w:sz w:val="16"/>
      <w:szCs w:val="16"/>
      <w:lang w:eastAsia="fr-CA"/>
      <w14:ligatures w14:val="none"/>
    </w:rPr>
  </w:style>
  <w:style w:type="paragraph" w:customStyle="1" w:styleId="Articles">
    <w:name w:val="Articles"/>
    <w:basedOn w:val="Normal"/>
    <w:qFormat/>
    <w:rsid w:val="00F876EC"/>
    <w:pPr>
      <w:numPr>
        <w:numId w:val="1"/>
      </w:numPr>
      <w:tabs>
        <w:tab w:val="left" w:pos="567"/>
      </w:tabs>
      <w:ind w:left="567" w:hanging="567"/>
      <w:jc w:val="both"/>
    </w:pPr>
  </w:style>
  <w:style w:type="paragraph" w:customStyle="1" w:styleId="Alinas">
    <w:name w:val="Alinéas"/>
    <w:basedOn w:val="Articles"/>
    <w:qFormat/>
    <w:rsid w:val="00154FDE"/>
    <w:pPr>
      <w:numPr>
        <w:ilvl w:val="1"/>
      </w:numPr>
      <w:tabs>
        <w:tab w:val="clear" w:pos="567"/>
      </w:tabs>
      <w:spacing w:before="0" w:after="80"/>
      <w:ind w:left="993"/>
    </w:pPr>
  </w:style>
  <w:style w:type="paragraph" w:customStyle="1" w:styleId="Articlesparagraphe">
    <w:name w:val="Articles_paragraphe"/>
    <w:basedOn w:val="Articles"/>
    <w:qFormat/>
    <w:rsid w:val="00524132"/>
    <w:pPr>
      <w:numPr>
        <w:numId w:val="0"/>
      </w:numPr>
      <w:ind w:left="567"/>
    </w:pPr>
  </w:style>
  <w:style w:type="paragraph" w:styleId="TM1">
    <w:name w:val="toc 1"/>
    <w:basedOn w:val="Normal"/>
    <w:next w:val="Normal"/>
    <w:autoRedefine/>
    <w:uiPriority w:val="39"/>
    <w:unhideWhenUsed/>
    <w:rsid w:val="00281097"/>
    <w:pPr>
      <w:tabs>
        <w:tab w:val="right" w:leader="dot" w:pos="8630"/>
      </w:tabs>
      <w:spacing w:before="80" w:after="80"/>
    </w:pPr>
    <w:rPr>
      <w:b/>
      <w:bCs/>
      <w:caps/>
      <w:szCs w:val="20"/>
    </w:rPr>
  </w:style>
  <w:style w:type="paragraph" w:styleId="TM2">
    <w:name w:val="toc 2"/>
    <w:basedOn w:val="Normal"/>
    <w:next w:val="Normal"/>
    <w:autoRedefine/>
    <w:uiPriority w:val="39"/>
    <w:unhideWhenUsed/>
    <w:rsid w:val="00E06C2D"/>
    <w:pPr>
      <w:tabs>
        <w:tab w:val="right" w:leader="dot" w:pos="8630"/>
      </w:tabs>
      <w:spacing w:before="0" w:after="0"/>
      <w:ind w:left="284"/>
    </w:pPr>
    <w:rPr>
      <w:smallCaps/>
      <w:noProof/>
      <w:szCs w:val="20"/>
    </w:rPr>
  </w:style>
  <w:style w:type="paragraph" w:styleId="TM3">
    <w:name w:val="toc 3"/>
    <w:basedOn w:val="TM2"/>
    <w:next w:val="Normal"/>
    <w:autoRedefine/>
    <w:uiPriority w:val="39"/>
    <w:unhideWhenUsed/>
    <w:rsid w:val="00E06C2D"/>
    <w:pPr>
      <w:ind w:left="142"/>
    </w:pPr>
    <w:rPr>
      <w:caps/>
      <w:smallCaps w:val="0"/>
    </w:rPr>
  </w:style>
  <w:style w:type="paragraph" w:styleId="TM4">
    <w:name w:val="toc 4"/>
    <w:basedOn w:val="Normal"/>
    <w:next w:val="Normal"/>
    <w:autoRedefine/>
    <w:uiPriority w:val="39"/>
    <w:unhideWhenUsed/>
    <w:rsid w:val="00913F01"/>
    <w:pPr>
      <w:spacing w:before="0" w:after="0"/>
      <w:ind w:left="600"/>
    </w:pPr>
    <w:rPr>
      <w:rFonts w:asciiTheme="minorHAnsi" w:hAnsiTheme="minorHAnsi"/>
      <w:sz w:val="18"/>
      <w:szCs w:val="18"/>
    </w:rPr>
  </w:style>
  <w:style w:type="paragraph" w:styleId="TM5">
    <w:name w:val="toc 5"/>
    <w:basedOn w:val="Normal"/>
    <w:next w:val="Normal"/>
    <w:autoRedefine/>
    <w:uiPriority w:val="39"/>
    <w:unhideWhenUsed/>
    <w:rsid w:val="00913F01"/>
    <w:pPr>
      <w:spacing w:before="0" w:after="0"/>
      <w:ind w:left="800"/>
    </w:pPr>
    <w:rPr>
      <w:rFonts w:asciiTheme="minorHAnsi" w:hAnsiTheme="minorHAnsi"/>
      <w:sz w:val="18"/>
      <w:szCs w:val="18"/>
    </w:rPr>
  </w:style>
  <w:style w:type="paragraph" w:styleId="TM6">
    <w:name w:val="toc 6"/>
    <w:basedOn w:val="Normal"/>
    <w:next w:val="Normal"/>
    <w:autoRedefine/>
    <w:uiPriority w:val="39"/>
    <w:unhideWhenUsed/>
    <w:rsid w:val="00913F01"/>
    <w:pPr>
      <w:spacing w:before="0" w:after="0"/>
      <w:ind w:left="1000"/>
    </w:pPr>
    <w:rPr>
      <w:rFonts w:asciiTheme="minorHAnsi" w:hAnsiTheme="minorHAnsi"/>
      <w:sz w:val="18"/>
      <w:szCs w:val="18"/>
    </w:rPr>
  </w:style>
  <w:style w:type="paragraph" w:styleId="TM7">
    <w:name w:val="toc 7"/>
    <w:basedOn w:val="Normal"/>
    <w:next w:val="Normal"/>
    <w:autoRedefine/>
    <w:uiPriority w:val="39"/>
    <w:unhideWhenUsed/>
    <w:rsid w:val="00913F01"/>
    <w:pPr>
      <w:spacing w:before="0" w:after="0"/>
      <w:ind w:left="1200"/>
    </w:pPr>
    <w:rPr>
      <w:rFonts w:asciiTheme="minorHAnsi" w:hAnsiTheme="minorHAnsi"/>
      <w:sz w:val="18"/>
      <w:szCs w:val="18"/>
    </w:rPr>
  </w:style>
  <w:style w:type="paragraph" w:styleId="TM8">
    <w:name w:val="toc 8"/>
    <w:basedOn w:val="Normal"/>
    <w:next w:val="Normal"/>
    <w:autoRedefine/>
    <w:uiPriority w:val="39"/>
    <w:unhideWhenUsed/>
    <w:rsid w:val="00913F01"/>
    <w:pPr>
      <w:spacing w:before="0" w:after="0"/>
      <w:ind w:left="1400"/>
    </w:pPr>
    <w:rPr>
      <w:rFonts w:asciiTheme="minorHAnsi" w:hAnsiTheme="minorHAnsi"/>
      <w:sz w:val="18"/>
      <w:szCs w:val="18"/>
    </w:rPr>
  </w:style>
  <w:style w:type="paragraph" w:styleId="TM9">
    <w:name w:val="toc 9"/>
    <w:basedOn w:val="Normal"/>
    <w:next w:val="Normal"/>
    <w:autoRedefine/>
    <w:uiPriority w:val="39"/>
    <w:unhideWhenUsed/>
    <w:rsid w:val="00913F01"/>
    <w:pPr>
      <w:spacing w:before="0" w:after="0"/>
      <w:ind w:left="1600"/>
    </w:pPr>
    <w:rPr>
      <w:rFonts w:asciiTheme="minorHAnsi" w:hAnsiTheme="minorHAnsi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unhideWhenUsed/>
    <w:rsid w:val="008077EF"/>
    <w:pPr>
      <w:spacing w:before="0" w:after="0" w:line="240" w:lineRule="auto"/>
      <w:ind w:left="284" w:hanging="284"/>
    </w:pPr>
    <w:rPr>
      <w:sz w:val="16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8077EF"/>
    <w:rPr>
      <w:rFonts w:ascii="Manrope" w:hAnsi="Manrope"/>
      <w:sz w:val="16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876EC"/>
    <w:rPr>
      <w:vertAlign w:val="superscript"/>
    </w:rPr>
  </w:style>
  <w:style w:type="character" w:styleId="Hyperlien">
    <w:name w:val="Hyperlink"/>
    <w:basedOn w:val="Policepardfaut"/>
    <w:uiPriority w:val="99"/>
    <w:unhideWhenUsed/>
    <w:rsid w:val="00E51245"/>
    <w:rPr>
      <w:color w:val="467886" w:themeColor="hyperlink"/>
      <w:u w:val="single"/>
    </w:rPr>
  </w:style>
  <w:style w:type="paragraph" w:customStyle="1" w:styleId="Titretableau">
    <w:name w:val="Titre tableau"/>
    <w:basedOn w:val="Normal"/>
    <w:qFormat/>
    <w:rsid w:val="003D7DBC"/>
    <w:pPr>
      <w:spacing w:before="0" w:after="0"/>
      <w:ind w:left="462" w:hanging="462"/>
    </w:pPr>
    <w:rPr>
      <w:b/>
      <w:bCs/>
      <w:sz w:val="18"/>
      <w:szCs w:val="18"/>
    </w:rPr>
  </w:style>
  <w:style w:type="paragraph" w:customStyle="1" w:styleId="Textetableau">
    <w:name w:val="Texte tableau"/>
    <w:basedOn w:val="Normal"/>
    <w:qFormat/>
    <w:rsid w:val="003D7DBC"/>
    <w:pPr>
      <w:spacing w:before="40" w:after="40"/>
    </w:pPr>
    <w:rPr>
      <w:sz w:val="18"/>
      <w:szCs w:val="18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3D7DBC"/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3D7DBC"/>
    <w:rPr>
      <w:rFonts w:ascii="Manrope" w:hAnsi="Manrope"/>
      <w:sz w:val="20"/>
    </w:rPr>
  </w:style>
  <w:style w:type="character" w:styleId="Mentionnonrsolue">
    <w:name w:val="Unresolved Mention"/>
    <w:basedOn w:val="Policepardfaut"/>
    <w:uiPriority w:val="99"/>
    <w:semiHidden/>
    <w:unhideWhenUsed/>
    <w:rsid w:val="003D7DBC"/>
    <w:rPr>
      <w:color w:val="605E5C"/>
      <w:shd w:val="clear" w:color="auto" w:fill="E1DFDD"/>
    </w:rPr>
  </w:style>
  <w:style w:type="paragraph" w:customStyle="1" w:styleId="Indicationtableau">
    <w:name w:val="Indication tableau"/>
    <w:basedOn w:val="Textetableau"/>
    <w:qFormat/>
    <w:rsid w:val="00011570"/>
    <w:pPr>
      <w:spacing w:before="0" w:after="0"/>
      <w:jc w:val="center"/>
    </w:pPr>
  </w:style>
  <w:style w:type="character" w:styleId="Textedelespacerserv">
    <w:name w:val="Placeholder Text"/>
    <w:basedOn w:val="Policepardfaut"/>
    <w:uiPriority w:val="99"/>
    <w:semiHidden/>
    <w:rsid w:val="00BA1A7D"/>
    <w:rPr>
      <w:color w:val="666666"/>
    </w:rPr>
  </w:style>
  <w:style w:type="character" w:styleId="Lienvisit">
    <w:name w:val="FollowedHyperlink"/>
    <w:basedOn w:val="Policepardfaut"/>
    <w:uiPriority w:val="99"/>
    <w:semiHidden/>
    <w:unhideWhenUsed/>
    <w:rsid w:val="009A225E"/>
    <w:rPr>
      <w:color w:val="F0968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ap.ca/media/128/download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72.17.33.19\dasg2\1000_admin\1700_cadre_normatif\modeles\modele_politique_procedure_guide_etc.dotx" TargetMode="External"/></Relationships>
</file>

<file path=word/theme/theme1.xml><?xml version="1.0" encoding="utf-8"?>
<a:theme xmlns:a="http://schemas.openxmlformats.org/drawingml/2006/main" name="Thème Office">
  <a:themeElements>
    <a:clrScheme name="ENAP">
      <a:dk1>
        <a:sysClr val="windowText" lastClr="000000"/>
      </a:dk1>
      <a:lt1>
        <a:sysClr val="window" lastClr="FFFFFF"/>
      </a:lt1>
      <a:dk2>
        <a:srgbClr val="D0D0D0"/>
      </a:dk2>
      <a:lt2>
        <a:srgbClr val="ECECE9"/>
      </a:lt2>
      <a:accent1>
        <a:srgbClr val="7CC2B3"/>
      </a:accent1>
      <a:accent2>
        <a:srgbClr val="37787F"/>
      </a:accent2>
      <a:accent3>
        <a:srgbClr val="E6D937"/>
      </a:accent3>
      <a:accent4>
        <a:srgbClr val="DC5637"/>
      </a:accent4>
      <a:accent5>
        <a:srgbClr val="70286B"/>
      </a:accent5>
      <a:accent6>
        <a:srgbClr val="696AAD"/>
      </a:accent6>
      <a:hlink>
        <a:srgbClr val="467886"/>
      </a:hlink>
      <a:folHlink>
        <a:srgbClr val="F0968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0581C-A0DE-4320-B583-133705549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modele_politique_procedure_guide_etc</Template>
  <TotalTime>1261</TotalTime>
  <Pages>2</Pages>
  <Words>223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ECOLE NATIONALE D'ADMINISTRATION PUBLIQUE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Lafrenière, Chantal</dc:creator>
  <cp:keywords/>
  <dc:description/>
  <cp:lastModifiedBy>Lafrenière, Chantal</cp:lastModifiedBy>
  <cp:revision>20</cp:revision>
  <dcterms:created xsi:type="dcterms:W3CDTF">2026-08-13T13:32:00Z</dcterms:created>
  <dcterms:modified xsi:type="dcterms:W3CDTF">2026-08-18T13:53:00Z</dcterms:modified>
</cp:coreProperties>
</file>